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535A" w:rsidRPr="00FC535A" w:rsidRDefault="00FC535A" w:rsidP="00FC535A">
      <w:pPr>
        <w:spacing w:before="240" w:after="240"/>
        <w:jc w:val="right"/>
        <w:rPr>
          <w:rFonts w:ascii="Times New Roman" w:hAnsi="Times New Roman" w:cs="Times New Roman"/>
        </w:rPr>
      </w:pPr>
      <w:r w:rsidRPr="00FC535A">
        <w:rPr>
          <w:rFonts w:ascii="Times New Roman" w:hAnsi="Times New Roman" w:cs="Times New Roman"/>
        </w:rPr>
        <w:t>Załącznik nr 1</w:t>
      </w:r>
    </w:p>
    <w:p w:rsidR="00FC535A" w:rsidRDefault="00FC535A" w:rsidP="00FC535A">
      <w:pPr>
        <w:spacing w:before="240" w:after="240"/>
        <w:jc w:val="center"/>
        <w:rPr>
          <w:rFonts w:ascii="Times New Roman" w:hAnsi="Times New Roman" w:cs="Times New Roman"/>
          <w:b/>
        </w:rPr>
      </w:pPr>
      <w:r w:rsidRPr="00FC535A">
        <w:rPr>
          <w:rFonts w:ascii="Times New Roman" w:hAnsi="Times New Roman" w:cs="Times New Roman"/>
          <w:b/>
        </w:rPr>
        <w:t xml:space="preserve">EFEKTY </w:t>
      </w:r>
      <w:r w:rsidR="000927CA">
        <w:rPr>
          <w:rFonts w:ascii="Times New Roman" w:hAnsi="Times New Roman" w:cs="Times New Roman"/>
          <w:b/>
        </w:rPr>
        <w:t>UCZENIA SIĘ</w:t>
      </w:r>
      <w:r w:rsidRPr="00FC535A">
        <w:rPr>
          <w:rFonts w:ascii="Times New Roman" w:hAnsi="Times New Roman" w:cs="Times New Roman"/>
          <w:b/>
        </w:rPr>
        <w:t xml:space="preserve"> DLA STUDIÓW PODYPLOMOWYCH </w:t>
      </w:r>
    </w:p>
    <w:p w:rsidR="00FC535A" w:rsidRPr="000927CA" w:rsidRDefault="0093452C" w:rsidP="00FC535A">
      <w:pPr>
        <w:spacing w:before="240" w:after="24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927CA">
        <w:rPr>
          <w:rFonts w:ascii="Times New Roman" w:hAnsi="Times New Roman" w:cs="Times New Roman"/>
          <w:b/>
          <w:i/>
          <w:sz w:val="28"/>
          <w:szCs w:val="28"/>
        </w:rPr>
        <w:t>GERONTOLOGIA – WSPOMAGANIE ROZWOJU OSÓB STARSZYCH</w:t>
      </w:r>
    </w:p>
    <w:p w:rsidR="00FC535A" w:rsidRPr="00FC535A" w:rsidRDefault="00FC535A" w:rsidP="00FC535A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FC535A">
        <w:rPr>
          <w:rFonts w:ascii="Times New Roman" w:hAnsi="Times New Roman" w:cs="Times New Roman"/>
          <w:sz w:val="20"/>
          <w:szCs w:val="20"/>
          <w:u w:val="single"/>
        </w:rPr>
        <w:t>Objaśnienie oznaczeń:</w:t>
      </w:r>
    </w:p>
    <w:p w:rsidR="00FC535A" w:rsidRPr="00FC535A" w:rsidRDefault="00FC535A" w:rsidP="00FC535A">
      <w:pPr>
        <w:tabs>
          <w:tab w:val="left" w:pos="2698"/>
          <w:tab w:val="left" w:pos="2982"/>
        </w:tabs>
        <w:spacing w:after="0"/>
        <w:ind w:left="2982" w:hanging="2982"/>
        <w:jc w:val="both"/>
        <w:rPr>
          <w:rFonts w:ascii="Times New Roman" w:hAnsi="Times New Roman" w:cs="Times New Roman"/>
          <w:sz w:val="20"/>
          <w:szCs w:val="20"/>
        </w:rPr>
      </w:pPr>
      <w:r w:rsidRPr="00FC535A">
        <w:rPr>
          <w:rFonts w:ascii="Times New Roman" w:hAnsi="Times New Roman" w:cs="Times New Roman"/>
          <w:b/>
          <w:bCs/>
          <w:sz w:val="20"/>
          <w:szCs w:val="20"/>
        </w:rPr>
        <w:t>SP/KD</w:t>
      </w:r>
      <w:r w:rsidRPr="00FC535A">
        <w:rPr>
          <w:rFonts w:ascii="Times New Roman" w:hAnsi="Times New Roman" w:cs="Times New Roman"/>
          <w:sz w:val="20"/>
          <w:szCs w:val="20"/>
        </w:rPr>
        <w:t xml:space="preserve"> (przed </w:t>
      </w:r>
      <w:proofErr w:type="spellStart"/>
      <w:r w:rsidRPr="00FC535A">
        <w:rPr>
          <w:rFonts w:ascii="Times New Roman" w:hAnsi="Times New Roman" w:cs="Times New Roman"/>
          <w:sz w:val="20"/>
          <w:szCs w:val="20"/>
        </w:rPr>
        <w:t>podkreślnikiem</w:t>
      </w:r>
      <w:proofErr w:type="spellEnd"/>
      <w:r w:rsidRPr="00FC535A">
        <w:rPr>
          <w:rFonts w:ascii="Times New Roman" w:hAnsi="Times New Roman" w:cs="Times New Roman"/>
          <w:sz w:val="20"/>
          <w:szCs w:val="20"/>
        </w:rPr>
        <w:t>)</w:t>
      </w:r>
      <w:r w:rsidRPr="00FC535A">
        <w:rPr>
          <w:rFonts w:ascii="Times New Roman" w:hAnsi="Times New Roman" w:cs="Times New Roman"/>
          <w:sz w:val="20"/>
          <w:szCs w:val="20"/>
        </w:rPr>
        <w:tab/>
        <w:t>-</w:t>
      </w:r>
      <w:r w:rsidRPr="00FC535A">
        <w:rPr>
          <w:rFonts w:ascii="Times New Roman" w:hAnsi="Times New Roman" w:cs="Times New Roman"/>
          <w:sz w:val="20"/>
          <w:szCs w:val="20"/>
        </w:rPr>
        <w:tab/>
        <w:t xml:space="preserve">efekty </w:t>
      </w:r>
      <w:r w:rsidR="000927CA">
        <w:rPr>
          <w:rFonts w:ascii="Times New Roman" w:hAnsi="Times New Roman" w:cs="Times New Roman"/>
          <w:sz w:val="20"/>
          <w:szCs w:val="20"/>
        </w:rPr>
        <w:t>uczenia się</w:t>
      </w:r>
      <w:r w:rsidRPr="00FC535A">
        <w:rPr>
          <w:rFonts w:ascii="Times New Roman" w:hAnsi="Times New Roman" w:cs="Times New Roman"/>
          <w:sz w:val="20"/>
          <w:szCs w:val="20"/>
        </w:rPr>
        <w:t xml:space="preserve"> dla studiów podyplomowych / kursu dokształcającego</w:t>
      </w:r>
    </w:p>
    <w:p w:rsidR="00FC535A" w:rsidRPr="00FC535A" w:rsidRDefault="00FC535A" w:rsidP="00FC535A">
      <w:pPr>
        <w:tabs>
          <w:tab w:val="left" w:pos="2700"/>
        </w:tabs>
        <w:spacing w:after="0"/>
        <w:ind w:left="2982" w:hanging="2982"/>
        <w:jc w:val="both"/>
        <w:rPr>
          <w:rFonts w:ascii="Times New Roman" w:hAnsi="Times New Roman" w:cs="Times New Roman"/>
          <w:sz w:val="20"/>
          <w:szCs w:val="20"/>
        </w:rPr>
      </w:pPr>
      <w:r w:rsidRPr="00FC535A">
        <w:rPr>
          <w:rFonts w:ascii="Times New Roman" w:hAnsi="Times New Roman" w:cs="Times New Roman"/>
          <w:b/>
          <w:bCs/>
          <w:sz w:val="20"/>
          <w:szCs w:val="20"/>
        </w:rPr>
        <w:t>W</w:t>
      </w:r>
      <w:r w:rsidRPr="00FC535A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FC535A">
        <w:rPr>
          <w:rFonts w:ascii="Times New Roman" w:hAnsi="Times New Roman" w:cs="Times New Roman"/>
          <w:sz w:val="20"/>
          <w:szCs w:val="20"/>
        </w:rPr>
        <w:t>-</w:t>
      </w:r>
      <w:r w:rsidRPr="00FC535A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FC535A">
        <w:rPr>
          <w:rFonts w:ascii="Times New Roman" w:hAnsi="Times New Roman" w:cs="Times New Roman"/>
          <w:sz w:val="20"/>
          <w:szCs w:val="20"/>
        </w:rPr>
        <w:t>kategoria wiedzy</w:t>
      </w:r>
    </w:p>
    <w:p w:rsidR="00FC535A" w:rsidRPr="00FC535A" w:rsidRDefault="00FC535A" w:rsidP="00FC535A">
      <w:pPr>
        <w:tabs>
          <w:tab w:val="left" w:pos="2700"/>
        </w:tabs>
        <w:spacing w:after="0"/>
        <w:ind w:left="2982" w:hanging="2982"/>
        <w:jc w:val="both"/>
        <w:rPr>
          <w:rFonts w:ascii="Times New Roman" w:hAnsi="Times New Roman" w:cs="Times New Roman"/>
          <w:sz w:val="20"/>
          <w:szCs w:val="20"/>
        </w:rPr>
      </w:pPr>
      <w:r w:rsidRPr="00FC535A">
        <w:rPr>
          <w:rFonts w:ascii="Times New Roman" w:hAnsi="Times New Roman" w:cs="Times New Roman"/>
          <w:b/>
          <w:bCs/>
          <w:sz w:val="20"/>
          <w:szCs w:val="20"/>
        </w:rPr>
        <w:t>U</w:t>
      </w:r>
      <w:r w:rsidRPr="00FC535A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FC535A">
        <w:rPr>
          <w:rFonts w:ascii="Times New Roman" w:hAnsi="Times New Roman" w:cs="Times New Roman"/>
          <w:sz w:val="20"/>
          <w:szCs w:val="20"/>
        </w:rPr>
        <w:t>-</w:t>
      </w:r>
      <w:r w:rsidRPr="00FC535A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FC535A">
        <w:rPr>
          <w:rFonts w:ascii="Times New Roman" w:hAnsi="Times New Roman" w:cs="Times New Roman"/>
          <w:sz w:val="20"/>
          <w:szCs w:val="20"/>
        </w:rPr>
        <w:t>kategoria umiejętności</w:t>
      </w:r>
    </w:p>
    <w:p w:rsidR="00FC535A" w:rsidRPr="00FC535A" w:rsidRDefault="00FC535A" w:rsidP="00FC535A">
      <w:pPr>
        <w:tabs>
          <w:tab w:val="left" w:pos="2700"/>
        </w:tabs>
        <w:spacing w:after="0"/>
        <w:ind w:left="2982" w:hanging="2982"/>
        <w:jc w:val="both"/>
        <w:rPr>
          <w:rFonts w:ascii="Times New Roman" w:hAnsi="Times New Roman" w:cs="Times New Roman"/>
          <w:sz w:val="20"/>
          <w:szCs w:val="20"/>
        </w:rPr>
      </w:pPr>
      <w:r w:rsidRPr="00FC535A">
        <w:rPr>
          <w:rFonts w:ascii="Times New Roman" w:hAnsi="Times New Roman" w:cs="Times New Roman"/>
          <w:b/>
          <w:bCs/>
          <w:sz w:val="20"/>
          <w:szCs w:val="20"/>
        </w:rPr>
        <w:t xml:space="preserve">K </w:t>
      </w:r>
      <w:r w:rsidRPr="00FC535A">
        <w:rPr>
          <w:rFonts w:ascii="Times New Roman" w:hAnsi="Times New Roman" w:cs="Times New Roman"/>
          <w:sz w:val="20"/>
          <w:szCs w:val="20"/>
        </w:rPr>
        <w:t xml:space="preserve">(po </w:t>
      </w:r>
      <w:proofErr w:type="spellStart"/>
      <w:r w:rsidRPr="00FC535A">
        <w:rPr>
          <w:rFonts w:ascii="Times New Roman" w:hAnsi="Times New Roman" w:cs="Times New Roman"/>
          <w:sz w:val="20"/>
          <w:szCs w:val="20"/>
        </w:rPr>
        <w:t>podkreślniku</w:t>
      </w:r>
      <w:proofErr w:type="spellEnd"/>
      <w:r w:rsidRPr="00FC535A">
        <w:rPr>
          <w:rFonts w:ascii="Times New Roman" w:hAnsi="Times New Roman" w:cs="Times New Roman"/>
          <w:sz w:val="20"/>
          <w:szCs w:val="20"/>
        </w:rPr>
        <w:t>)</w:t>
      </w:r>
      <w:r w:rsidRPr="00FC535A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FC535A">
        <w:rPr>
          <w:rFonts w:ascii="Times New Roman" w:hAnsi="Times New Roman" w:cs="Times New Roman"/>
          <w:sz w:val="20"/>
          <w:szCs w:val="20"/>
        </w:rPr>
        <w:t>-</w:t>
      </w:r>
      <w:r w:rsidRPr="00FC535A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FC535A">
        <w:rPr>
          <w:rFonts w:ascii="Times New Roman" w:hAnsi="Times New Roman" w:cs="Times New Roman"/>
          <w:sz w:val="20"/>
          <w:szCs w:val="20"/>
        </w:rPr>
        <w:t>kategoria kompetencji społecznych</w:t>
      </w:r>
    </w:p>
    <w:p w:rsidR="00FC535A" w:rsidRPr="00FC535A" w:rsidRDefault="00FC535A" w:rsidP="00FC535A">
      <w:pPr>
        <w:tabs>
          <w:tab w:val="left" w:pos="2700"/>
          <w:tab w:val="left" w:pos="2982"/>
        </w:tabs>
        <w:spacing w:after="0"/>
        <w:ind w:left="2982" w:hanging="2982"/>
        <w:jc w:val="both"/>
        <w:rPr>
          <w:rFonts w:ascii="Times New Roman" w:hAnsi="Times New Roman" w:cs="Times New Roman"/>
        </w:rPr>
      </w:pPr>
      <w:r w:rsidRPr="00FC535A">
        <w:rPr>
          <w:rFonts w:ascii="Times New Roman" w:hAnsi="Times New Roman" w:cs="Times New Roman"/>
          <w:b/>
          <w:bCs/>
          <w:sz w:val="20"/>
          <w:szCs w:val="20"/>
        </w:rPr>
        <w:t>01, 02, 03 i kolejne</w:t>
      </w:r>
      <w:r w:rsidRPr="00FC535A">
        <w:rPr>
          <w:rFonts w:ascii="Times New Roman" w:hAnsi="Times New Roman" w:cs="Times New Roman"/>
          <w:sz w:val="20"/>
          <w:szCs w:val="20"/>
        </w:rPr>
        <w:tab/>
        <w:t>-</w:t>
      </w:r>
      <w:r w:rsidRPr="00FC535A">
        <w:rPr>
          <w:rFonts w:ascii="Times New Roman" w:hAnsi="Times New Roman" w:cs="Times New Roman"/>
          <w:sz w:val="20"/>
          <w:szCs w:val="20"/>
        </w:rPr>
        <w:tab/>
        <w:t xml:space="preserve">numer efektu </w:t>
      </w:r>
      <w:r w:rsidR="000927CA">
        <w:rPr>
          <w:rFonts w:ascii="Times New Roman" w:hAnsi="Times New Roman" w:cs="Times New Roman"/>
          <w:sz w:val="20"/>
          <w:szCs w:val="20"/>
        </w:rPr>
        <w:t>uczenia się</w:t>
      </w:r>
    </w:p>
    <w:p w:rsidR="00FC535A" w:rsidRDefault="00FC535A" w:rsidP="00FC535A">
      <w:pPr>
        <w:tabs>
          <w:tab w:val="left" w:pos="2700"/>
        </w:tabs>
        <w:jc w:val="both"/>
        <w:rPr>
          <w:rFonts w:cs="Arial"/>
        </w:rPr>
      </w:pPr>
    </w:p>
    <w:tbl>
      <w:tblPr>
        <w:tblW w:w="9571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346"/>
        <w:gridCol w:w="415"/>
        <w:gridCol w:w="7810"/>
      </w:tblGrid>
      <w:tr w:rsidR="00FC535A" w:rsidRPr="001911BF" w:rsidTr="00770D45">
        <w:tc>
          <w:tcPr>
            <w:tcW w:w="17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535A" w:rsidRPr="001911BF" w:rsidRDefault="00FC535A" w:rsidP="00FC535A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bookmarkStart w:id="0" w:name="OLE_LINK1"/>
            <w:r w:rsidRPr="001911BF">
              <w:rPr>
                <w:rFonts w:ascii="Times New Roman" w:hAnsi="Times New Roman" w:cs="Times New Roman"/>
                <w:b/>
                <w:bCs/>
              </w:rPr>
              <w:t>Symbol</w:t>
            </w:r>
          </w:p>
          <w:p w:rsidR="00FC535A" w:rsidRPr="001911BF" w:rsidRDefault="00FC535A" w:rsidP="00FC535A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535A" w:rsidRPr="001911BF" w:rsidRDefault="00961CEA" w:rsidP="00FC535A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Po ukończeniu studiów</w:t>
            </w:r>
            <w:r w:rsidR="00FC535A" w:rsidRPr="001911BF">
              <w:rPr>
                <w:rFonts w:ascii="Times New Roman" w:hAnsi="Times New Roman" w:cs="Times New Roman"/>
                <w:b/>
                <w:bCs/>
              </w:rPr>
              <w:t xml:space="preserve"> absolwent osiąga efekty </w:t>
            </w:r>
            <w:r w:rsidR="0093452C">
              <w:rPr>
                <w:rFonts w:ascii="Times New Roman" w:hAnsi="Times New Roman" w:cs="Times New Roman"/>
                <w:b/>
                <w:bCs/>
              </w:rPr>
              <w:t>uczenia się w zakresie</w:t>
            </w:r>
            <w:r w:rsidR="00FC535A" w:rsidRPr="001911BF">
              <w:rPr>
                <w:rFonts w:ascii="Times New Roman" w:hAnsi="Times New Roman" w:cs="Times New Roman"/>
                <w:b/>
                <w:bCs/>
              </w:rPr>
              <w:t>:</w:t>
            </w:r>
          </w:p>
          <w:p w:rsidR="00FC535A" w:rsidRPr="001911BF" w:rsidRDefault="00FC535A" w:rsidP="00FC535A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535A" w:rsidRPr="001911BF" w:rsidTr="00770D45">
        <w:tc>
          <w:tcPr>
            <w:tcW w:w="957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535A" w:rsidRPr="001911BF" w:rsidRDefault="00FC535A" w:rsidP="00961CEA">
            <w:pPr>
              <w:tabs>
                <w:tab w:val="left" w:pos="270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</w:rPr>
            </w:pPr>
            <w:r w:rsidRPr="001911BF">
              <w:rPr>
                <w:rFonts w:ascii="Times New Roman" w:hAnsi="Times New Roman" w:cs="Times New Roman"/>
                <w:b/>
                <w:bCs/>
              </w:rPr>
              <w:t>WIEDZA</w:t>
            </w:r>
          </w:p>
        </w:tc>
      </w:tr>
      <w:tr w:rsidR="001911BF" w:rsidRPr="001911BF" w:rsidTr="00961CEA"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1BF" w:rsidRPr="001911BF" w:rsidRDefault="001911BF" w:rsidP="00FC535A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11BF">
              <w:rPr>
                <w:rFonts w:ascii="Times New Roman" w:hAnsi="Times New Roman" w:cs="Times New Roman"/>
              </w:rPr>
              <w:t>SP_W01</w:t>
            </w:r>
          </w:p>
          <w:p w:rsidR="001911BF" w:rsidRPr="001911BF" w:rsidRDefault="001911BF" w:rsidP="00FC535A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1BF" w:rsidRPr="001911BF" w:rsidRDefault="001911BF" w:rsidP="001911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911BF">
              <w:rPr>
                <w:rFonts w:ascii="Times New Roman" w:hAnsi="Times New Roman" w:cs="Times New Roman"/>
              </w:rPr>
              <w:t>ma podstawową wiedzę</w:t>
            </w:r>
            <w:r w:rsidR="00EE1BA2">
              <w:rPr>
                <w:rFonts w:ascii="Times New Roman" w:hAnsi="Times New Roman" w:cs="Times New Roman"/>
              </w:rPr>
              <w:t xml:space="preserve"> </w:t>
            </w:r>
            <w:r w:rsidRPr="001911BF">
              <w:rPr>
                <w:rFonts w:ascii="Times New Roman" w:hAnsi="Times New Roman" w:cs="Times New Roman"/>
              </w:rPr>
              <w:t>o miejscu i źródłach pedagogiki w systemie nauk oraz o jej przedmiotowych i metodycznych powiązaniach z innymi dyscyplinami naukowymi (nauk humanistycznych, społecznych, technicznych, medycznych)</w:t>
            </w:r>
            <w:r w:rsidR="000255E6">
              <w:rPr>
                <w:rFonts w:ascii="Times New Roman" w:hAnsi="Times New Roman" w:cs="Times New Roman"/>
              </w:rPr>
              <w:t>;</w:t>
            </w:r>
          </w:p>
        </w:tc>
      </w:tr>
      <w:tr w:rsidR="001911BF" w:rsidRPr="001911BF" w:rsidTr="00961CEA"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1BF" w:rsidRPr="001911BF" w:rsidRDefault="001911BF" w:rsidP="000255E6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11BF">
              <w:rPr>
                <w:rFonts w:ascii="Times New Roman" w:hAnsi="Times New Roman" w:cs="Times New Roman"/>
              </w:rPr>
              <w:t>SP_W02</w:t>
            </w:r>
          </w:p>
        </w:tc>
        <w:tc>
          <w:tcPr>
            <w:tcW w:w="8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1BF" w:rsidRPr="001911BF" w:rsidRDefault="001911BF" w:rsidP="0059772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11BF">
              <w:rPr>
                <w:rFonts w:ascii="Times New Roman" w:hAnsi="Times New Roman" w:cs="Times New Roman"/>
              </w:rPr>
              <w:t xml:space="preserve">zna terminologię używaną </w:t>
            </w:r>
            <w:r w:rsidRPr="0059772C">
              <w:rPr>
                <w:rFonts w:ascii="Times New Roman" w:hAnsi="Times New Roman" w:cs="Times New Roman"/>
              </w:rPr>
              <w:t xml:space="preserve">w pedagogice </w:t>
            </w:r>
            <w:r w:rsidR="0059772C">
              <w:rPr>
                <w:rFonts w:ascii="Times New Roman" w:hAnsi="Times New Roman" w:cs="Times New Roman"/>
              </w:rPr>
              <w:t xml:space="preserve">i </w:t>
            </w:r>
            <w:r w:rsidRPr="0059772C">
              <w:rPr>
                <w:rFonts w:ascii="Times New Roman" w:hAnsi="Times New Roman" w:cs="Times New Roman"/>
              </w:rPr>
              <w:t xml:space="preserve"> nauk</w:t>
            </w:r>
            <w:r w:rsidR="0059772C">
              <w:rPr>
                <w:rFonts w:ascii="Times New Roman" w:hAnsi="Times New Roman" w:cs="Times New Roman"/>
              </w:rPr>
              <w:t>ach</w:t>
            </w:r>
            <w:r w:rsidRPr="0059772C">
              <w:rPr>
                <w:rFonts w:ascii="Times New Roman" w:hAnsi="Times New Roman" w:cs="Times New Roman"/>
              </w:rPr>
              <w:t xml:space="preserve"> jej towarzyszących</w:t>
            </w:r>
            <w:r w:rsidR="000255E6">
              <w:rPr>
                <w:rFonts w:ascii="Times New Roman" w:hAnsi="Times New Roman" w:cs="Times New Roman"/>
              </w:rPr>
              <w:t>;</w:t>
            </w:r>
          </w:p>
        </w:tc>
      </w:tr>
      <w:tr w:rsidR="001911BF" w:rsidRPr="001911BF" w:rsidTr="00961CEA"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1BF" w:rsidRPr="001911BF" w:rsidRDefault="001911BF" w:rsidP="00FC535A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11BF">
              <w:rPr>
                <w:rFonts w:ascii="Times New Roman" w:hAnsi="Times New Roman" w:cs="Times New Roman"/>
              </w:rPr>
              <w:t>SP_W03</w:t>
            </w:r>
          </w:p>
          <w:p w:rsidR="001911BF" w:rsidRPr="001911BF" w:rsidRDefault="001911BF" w:rsidP="00FC535A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1BF" w:rsidRPr="001911BF" w:rsidRDefault="001911BF" w:rsidP="00EE1B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911BF">
              <w:rPr>
                <w:rFonts w:ascii="Times New Roman" w:hAnsi="Times New Roman" w:cs="Times New Roman"/>
              </w:rPr>
              <w:t>ma uporządkowan</w:t>
            </w:r>
            <w:r w:rsidR="00EE1BA2">
              <w:rPr>
                <w:rFonts w:ascii="Times New Roman" w:hAnsi="Times New Roman" w:cs="Times New Roman"/>
              </w:rPr>
              <w:t>ą</w:t>
            </w:r>
            <w:r w:rsidRPr="001911BF">
              <w:rPr>
                <w:rFonts w:ascii="Times New Roman" w:hAnsi="Times New Roman" w:cs="Times New Roman"/>
              </w:rPr>
              <w:t xml:space="preserve"> wiedzę na temat wychowania i kształcenia, jego filozoficznych, społeczno-kulturowych, historycznych, biologicznych, psychologicznych i medycznych podstaw</w:t>
            </w:r>
            <w:r w:rsidR="000255E6">
              <w:rPr>
                <w:rFonts w:ascii="Times New Roman" w:hAnsi="Times New Roman" w:cs="Times New Roman"/>
              </w:rPr>
              <w:t>;</w:t>
            </w:r>
          </w:p>
        </w:tc>
      </w:tr>
      <w:tr w:rsidR="001911BF" w:rsidRPr="001911BF" w:rsidTr="00961CEA"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1BF" w:rsidRPr="001911BF" w:rsidRDefault="001911BF" w:rsidP="00FC535A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11BF">
              <w:rPr>
                <w:rFonts w:ascii="Times New Roman" w:hAnsi="Times New Roman" w:cs="Times New Roman"/>
              </w:rPr>
              <w:t>SP_W04</w:t>
            </w:r>
          </w:p>
          <w:p w:rsidR="001911BF" w:rsidRPr="001911BF" w:rsidRDefault="001911BF" w:rsidP="00FC535A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1BF" w:rsidRPr="001911BF" w:rsidRDefault="001911BF" w:rsidP="000255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911BF">
              <w:rPr>
                <w:rFonts w:ascii="Times New Roman" w:hAnsi="Times New Roman" w:cs="Times New Roman"/>
              </w:rPr>
              <w:t xml:space="preserve">posiada podstawową wiedzę na temat rozwoju człowieka w cyklu życia, zarówno w aspekcie biologicznym, </w:t>
            </w:r>
            <w:r w:rsidR="000255E6">
              <w:rPr>
                <w:rFonts w:ascii="Times New Roman" w:hAnsi="Times New Roman" w:cs="Times New Roman"/>
              </w:rPr>
              <w:t>psychologicznym,</w:t>
            </w:r>
            <w:r w:rsidR="000255E6" w:rsidRPr="001911BF">
              <w:rPr>
                <w:rFonts w:ascii="Times New Roman" w:hAnsi="Times New Roman" w:cs="Times New Roman"/>
              </w:rPr>
              <w:t xml:space="preserve"> </w:t>
            </w:r>
            <w:r w:rsidRPr="001911BF">
              <w:rPr>
                <w:rFonts w:ascii="Times New Roman" w:hAnsi="Times New Roman" w:cs="Times New Roman"/>
              </w:rPr>
              <w:t xml:space="preserve">jak i </w:t>
            </w:r>
            <w:r w:rsidR="000255E6">
              <w:rPr>
                <w:rFonts w:ascii="Times New Roman" w:hAnsi="Times New Roman" w:cs="Times New Roman"/>
              </w:rPr>
              <w:t>społecznym</w:t>
            </w:r>
            <w:r w:rsidRPr="001911BF">
              <w:rPr>
                <w:rFonts w:ascii="Times New Roman" w:hAnsi="Times New Roman" w:cs="Times New Roman"/>
              </w:rPr>
              <w:t xml:space="preserve"> </w:t>
            </w:r>
            <w:r w:rsidR="000255E6">
              <w:rPr>
                <w:rFonts w:ascii="Times New Roman" w:hAnsi="Times New Roman" w:cs="Times New Roman"/>
              </w:rPr>
              <w:t xml:space="preserve">oraz </w:t>
            </w:r>
            <w:r w:rsidRPr="001911BF">
              <w:rPr>
                <w:rFonts w:ascii="Times New Roman" w:hAnsi="Times New Roman" w:cs="Times New Roman"/>
              </w:rPr>
              <w:t xml:space="preserve">poszerzoną </w:t>
            </w:r>
            <w:r w:rsidR="000927CA">
              <w:rPr>
                <w:rFonts w:ascii="Times New Roman" w:hAnsi="Times New Roman" w:cs="Times New Roman"/>
              </w:rPr>
              <w:t xml:space="preserve">i pogłębioną </w:t>
            </w:r>
            <w:r w:rsidRPr="001911BF">
              <w:rPr>
                <w:rFonts w:ascii="Times New Roman" w:hAnsi="Times New Roman" w:cs="Times New Roman"/>
              </w:rPr>
              <w:t xml:space="preserve">w odniesieniu do </w:t>
            </w:r>
            <w:r w:rsidR="000927CA">
              <w:rPr>
                <w:rFonts w:ascii="Times New Roman" w:hAnsi="Times New Roman" w:cs="Times New Roman"/>
              </w:rPr>
              <w:t>ostatniego okresu  życi</w:t>
            </w:r>
            <w:r w:rsidR="000255E6">
              <w:rPr>
                <w:rFonts w:ascii="Times New Roman" w:hAnsi="Times New Roman" w:cs="Times New Roman"/>
              </w:rPr>
              <w:t>a</w:t>
            </w:r>
            <w:r w:rsidR="000927CA">
              <w:rPr>
                <w:rFonts w:ascii="Times New Roman" w:hAnsi="Times New Roman" w:cs="Times New Roman"/>
              </w:rPr>
              <w:t xml:space="preserve"> człowieka – starości; </w:t>
            </w:r>
          </w:p>
        </w:tc>
      </w:tr>
      <w:tr w:rsidR="001911BF" w:rsidRPr="001911BF" w:rsidTr="00961CEA"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1BF" w:rsidRPr="001911BF" w:rsidRDefault="001911BF" w:rsidP="00FC535A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11BF">
              <w:rPr>
                <w:rFonts w:ascii="Times New Roman" w:hAnsi="Times New Roman" w:cs="Times New Roman"/>
              </w:rPr>
              <w:t>SP_W05</w:t>
            </w:r>
          </w:p>
          <w:p w:rsidR="001911BF" w:rsidRPr="001911BF" w:rsidRDefault="001911BF" w:rsidP="00FC535A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1BF" w:rsidRPr="001911BF" w:rsidRDefault="001911BF" w:rsidP="000255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911BF">
              <w:rPr>
                <w:rFonts w:ascii="Times New Roman" w:hAnsi="Times New Roman" w:cs="Times New Roman"/>
              </w:rPr>
              <w:t xml:space="preserve">ma </w:t>
            </w:r>
            <w:r w:rsidR="000255E6" w:rsidRPr="000255E6">
              <w:rPr>
                <w:rFonts w:ascii="Times New Roman" w:hAnsi="Times New Roman" w:cs="Times New Roman"/>
              </w:rPr>
              <w:t>ugruntowaną</w:t>
            </w:r>
            <w:r w:rsidRPr="001911BF">
              <w:rPr>
                <w:rFonts w:ascii="Times New Roman" w:hAnsi="Times New Roman" w:cs="Times New Roman"/>
              </w:rPr>
              <w:t xml:space="preserve"> wiedzę o rodzajach więzi społecznych i rządzących nimi prawidłowościach</w:t>
            </w:r>
            <w:r w:rsidR="000255E6">
              <w:rPr>
                <w:rFonts w:ascii="Times New Roman" w:hAnsi="Times New Roman" w:cs="Times New Roman"/>
              </w:rPr>
              <w:t>;</w:t>
            </w:r>
          </w:p>
        </w:tc>
      </w:tr>
      <w:tr w:rsidR="001911BF" w:rsidRPr="001911BF" w:rsidTr="00961CEA"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1BF" w:rsidRPr="001911BF" w:rsidRDefault="001911BF" w:rsidP="00FC535A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11BF">
              <w:rPr>
                <w:rFonts w:ascii="Times New Roman" w:hAnsi="Times New Roman" w:cs="Times New Roman"/>
              </w:rPr>
              <w:t>SP_W06</w:t>
            </w:r>
          </w:p>
          <w:p w:rsidR="001911BF" w:rsidRPr="001911BF" w:rsidRDefault="001911BF" w:rsidP="00FC535A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1BF" w:rsidRPr="001911BF" w:rsidRDefault="001911BF" w:rsidP="000255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911BF">
              <w:rPr>
                <w:rFonts w:ascii="Times New Roman" w:hAnsi="Times New Roman" w:cs="Times New Roman"/>
              </w:rPr>
              <w:t xml:space="preserve">ma </w:t>
            </w:r>
            <w:r w:rsidR="000255E6">
              <w:rPr>
                <w:rFonts w:ascii="Times New Roman" w:hAnsi="Times New Roman" w:cs="Times New Roman"/>
              </w:rPr>
              <w:t>pogłębioną</w:t>
            </w:r>
            <w:r w:rsidRPr="001911BF">
              <w:rPr>
                <w:rFonts w:ascii="Times New Roman" w:hAnsi="Times New Roman" w:cs="Times New Roman"/>
              </w:rPr>
              <w:t xml:space="preserve"> wiedzą dotyczącą procesów komunikowania interpersonalnego i społecznego, ich prawidłowości i zakłóceń</w:t>
            </w:r>
            <w:r w:rsidR="000255E6">
              <w:rPr>
                <w:rFonts w:ascii="Times New Roman" w:hAnsi="Times New Roman" w:cs="Times New Roman"/>
              </w:rPr>
              <w:t>;</w:t>
            </w:r>
          </w:p>
        </w:tc>
      </w:tr>
      <w:tr w:rsidR="001911BF" w:rsidRPr="001911BF" w:rsidTr="00961CEA"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1BF" w:rsidRPr="001911BF" w:rsidRDefault="001911BF" w:rsidP="00FC535A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11BF">
              <w:rPr>
                <w:rFonts w:ascii="Times New Roman" w:hAnsi="Times New Roman" w:cs="Times New Roman"/>
              </w:rPr>
              <w:t>SP_W07</w:t>
            </w:r>
          </w:p>
        </w:tc>
        <w:tc>
          <w:tcPr>
            <w:tcW w:w="8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1BF" w:rsidRPr="001911BF" w:rsidRDefault="001911BF" w:rsidP="0059772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11BF">
              <w:rPr>
                <w:rFonts w:ascii="Times New Roman" w:hAnsi="Times New Roman" w:cs="Times New Roman"/>
              </w:rPr>
              <w:t xml:space="preserve">ma uporządkowaną wiedzę o różnych środowiskach </w:t>
            </w:r>
            <w:r w:rsidR="000255E6" w:rsidRPr="0059772C">
              <w:rPr>
                <w:rFonts w:ascii="Times New Roman" w:hAnsi="Times New Roman" w:cs="Times New Roman"/>
              </w:rPr>
              <w:t xml:space="preserve">społecznych </w:t>
            </w:r>
            <w:r w:rsidR="0059772C" w:rsidRPr="0059772C">
              <w:rPr>
                <w:rFonts w:ascii="Times New Roman" w:hAnsi="Times New Roman" w:cs="Times New Roman"/>
              </w:rPr>
              <w:t>i</w:t>
            </w:r>
            <w:r w:rsidR="000255E6" w:rsidRPr="0059772C">
              <w:rPr>
                <w:rFonts w:ascii="Times New Roman" w:hAnsi="Times New Roman" w:cs="Times New Roman"/>
              </w:rPr>
              <w:t xml:space="preserve"> </w:t>
            </w:r>
            <w:r w:rsidRPr="0059772C">
              <w:rPr>
                <w:rFonts w:ascii="Times New Roman" w:hAnsi="Times New Roman" w:cs="Times New Roman"/>
              </w:rPr>
              <w:t>wychowawczych</w:t>
            </w:r>
            <w:bookmarkStart w:id="1" w:name="_GoBack"/>
            <w:bookmarkEnd w:id="1"/>
            <w:r w:rsidRPr="001911BF">
              <w:rPr>
                <w:rFonts w:ascii="Times New Roman" w:hAnsi="Times New Roman" w:cs="Times New Roman"/>
              </w:rPr>
              <w:t xml:space="preserve"> oraz procesach w nich zachodzących</w:t>
            </w:r>
            <w:r w:rsidR="000255E6">
              <w:rPr>
                <w:rFonts w:ascii="Times New Roman" w:hAnsi="Times New Roman" w:cs="Times New Roman"/>
              </w:rPr>
              <w:t>;</w:t>
            </w:r>
          </w:p>
        </w:tc>
      </w:tr>
      <w:tr w:rsidR="001911BF" w:rsidRPr="001911BF" w:rsidTr="00961CEA"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1BF" w:rsidRPr="001911BF" w:rsidRDefault="001911BF" w:rsidP="00FC535A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11BF">
              <w:rPr>
                <w:rFonts w:ascii="Times New Roman" w:hAnsi="Times New Roman" w:cs="Times New Roman"/>
              </w:rPr>
              <w:t>SP_W08</w:t>
            </w:r>
          </w:p>
        </w:tc>
        <w:tc>
          <w:tcPr>
            <w:tcW w:w="8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1BF" w:rsidRPr="001911BF" w:rsidRDefault="001911BF" w:rsidP="000255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11BF">
              <w:rPr>
                <w:rFonts w:ascii="Times New Roman" w:hAnsi="Times New Roman" w:cs="Times New Roman"/>
              </w:rPr>
              <w:t xml:space="preserve">zna metody rozpoznawania i diagnozowania problemów występujących w wybranych środowiskach </w:t>
            </w:r>
            <w:r w:rsidR="000927CA">
              <w:rPr>
                <w:rFonts w:ascii="Times New Roman" w:hAnsi="Times New Roman" w:cs="Times New Roman"/>
              </w:rPr>
              <w:t>społecznych;</w:t>
            </w:r>
          </w:p>
        </w:tc>
      </w:tr>
      <w:tr w:rsidR="001911BF" w:rsidRPr="001911BF" w:rsidTr="00961CEA"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1BF" w:rsidRPr="001911BF" w:rsidRDefault="001911BF" w:rsidP="00FC535A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11BF">
              <w:rPr>
                <w:rFonts w:ascii="Times New Roman" w:hAnsi="Times New Roman" w:cs="Times New Roman"/>
              </w:rPr>
              <w:t>SP_W09</w:t>
            </w:r>
          </w:p>
        </w:tc>
        <w:tc>
          <w:tcPr>
            <w:tcW w:w="8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1BF" w:rsidRPr="001911BF" w:rsidRDefault="001911BF" w:rsidP="000927C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11BF">
              <w:rPr>
                <w:rFonts w:ascii="Times New Roman" w:hAnsi="Times New Roman" w:cs="Times New Roman"/>
              </w:rPr>
              <w:t xml:space="preserve">posiada wiedzę na temat struktur i funkcji systemu edukacji, celów, podstaw prawnych, organizacji i funkcjonowania instytucji </w:t>
            </w:r>
            <w:r w:rsidR="000927CA">
              <w:rPr>
                <w:rFonts w:ascii="Times New Roman" w:hAnsi="Times New Roman" w:cs="Times New Roman"/>
              </w:rPr>
              <w:t>wsparcia społecznego</w:t>
            </w:r>
            <w:r w:rsidRPr="001911BF">
              <w:rPr>
                <w:rFonts w:ascii="Times New Roman" w:hAnsi="Times New Roman" w:cs="Times New Roman"/>
              </w:rPr>
              <w:t xml:space="preserve"> i opiekuńczych</w:t>
            </w:r>
            <w:r w:rsidR="000927CA">
              <w:rPr>
                <w:rFonts w:ascii="Times New Roman" w:hAnsi="Times New Roman" w:cs="Times New Roman"/>
              </w:rPr>
              <w:t>;</w:t>
            </w:r>
            <w:r w:rsidRPr="001911BF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1911BF" w:rsidRPr="001911BF" w:rsidTr="00961CEA"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1BF" w:rsidRPr="001911BF" w:rsidRDefault="001911BF" w:rsidP="00FC535A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11BF">
              <w:rPr>
                <w:rFonts w:ascii="Times New Roman" w:hAnsi="Times New Roman" w:cs="Times New Roman"/>
              </w:rPr>
              <w:t>SP_W10</w:t>
            </w:r>
          </w:p>
        </w:tc>
        <w:tc>
          <w:tcPr>
            <w:tcW w:w="8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1BF" w:rsidRPr="001911BF" w:rsidRDefault="001911BF" w:rsidP="000255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911BF">
              <w:rPr>
                <w:rFonts w:ascii="Times New Roman" w:hAnsi="Times New Roman" w:cs="Times New Roman"/>
              </w:rPr>
              <w:t>posiada wiedzę na temat metodyki wykonywania zadań</w:t>
            </w:r>
            <w:r w:rsidR="000255E6">
              <w:rPr>
                <w:rFonts w:ascii="Times New Roman" w:hAnsi="Times New Roman" w:cs="Times New Roman"/>
              </w:rPr>
              <w:t xml:space="preserve"> pedagogicznych</w:t>
            </w:r>
            <w:r w:rsidRPr="001911BF">
              <w:rPr>
                <w:rFonts w:ascii="Times New Roman" w:hAnsi="Times New Roman" w:cs="Times New Roman"/>
              </w:rPr>
              <w:t xml:space="preserve">, norm, procedur i dobrych praktyk stosowanych w wybranym obszarze działalności </w:t>
            </w:r>
            <w:r w:rsidR="000255E6">
              <w:rPr>
                <w:rFonts w:ascii="Times New Roman" w:hAnsi="Times New Roman" w:cs="Times New Roman"/>
              </w:rPr>
              <w:t>pedagogicznej;</w:t>
            </w:r>
          </w:p>
        </w:tc>
      </w:tr>
      <w:tr w:rsidR="001911BF" w:rsidRPr="001911BF" w:rsidTr="00961CEA"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1BF" w:rsidRPr="001911BF" w:rsidRDefault="001911BF" w:rsidP="00FC535A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11BF">
              <w:rPr>
                <w:rFonts w:ascii="Times New Roman" w:hAnsi="Times New Roman" w:cs="Times New Roman"/>
              </w:rPr>
              <w:t>SP_W11</w:t>
            </w:r>
          </w:p>
        </w:tc>
        <w:tc>
          <w:tcPr>
            <w:tcW w:w="8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1BF" w:rsidRPr="001911BF" w:rsidRDefault="001911BF" w:rsidP="005977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911BF">
              <w:rPr>
                <w:rFonts w:ascii="Times New Roman" w:hAnsi="Times New Roman" w:cs="Times New Roman"/>
              </w:rPr>
              <w:t>ma wiedzę o bezpieczeństwie i higienie p</w:t>
            </w:r>
            <w:r w:rsidR="000927CA">
              <w:rPr>
                <w:rFonts w:ascii="Times New Roman" w:hAnsi="Times New Roman" w:cs="Times New Roman"/>
              </w:rPr>
              <w:t>racy w instytucjach;</w:t>
            </w:r>
          </w:p>
        </w:tc>
      </w:tr>
      <w:tr w:rsidR="001911BF" w:rsidRPr="001911BF" w:rsidTr="00961CEA"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1BF" w:rsidRPr="001911BF" w:rsidRDefault="001911BF" w:rsidP="00FC535A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11BF">
              <w:rPr>
                <w:rFonts w:ascii="Times New Roman" w:hAnsi="Times New Roman" w:cs="Times New Roman"/>
              </w:rPr>
              <w:t>SP_W12</w:t>
            </w:r>
          </w:p>
        </w:tc>
        <w:tc>
          <w:tcPr>
            <w:tcW w:w="8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1BF" w:rsidRPr="001911BF" w:rsidRDefault="001911BF" w:rsidP="000927C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11BF">
              <w:rPr>
                <w:rFonts w:ascii="Times New Roman" w:hAnsi="Times New Roman" w:cs="Times New Roman"/>
              </w:rPr>
              <w:t xml:space="preserve">ma uporządkowaną wiedzę na temat zasad i norm etycznych obowiązujących w zawodzie </w:t>
            </w:r>
            <w:r w:rsidR="000927CA">
              <w:rPr>
                <w:rFonts w:ascii="Times New Roman" w:hAnsi="Times New Roman" w:cs="Times New Roman"/>
              </w:rPr>
              <w:t>pedagoga</w:t>
            </w:r>
            <w:r w:rsidR="000255E6">
              <w:rPr>
                <w:rFonts w:ascii="Times New Roman" w:hAnsi="Times New Roman" w:cs="Times New Roman"/>
              </w:rPr>
              <w:t>.</w:t>
            </w:r>
          </w:p>
        </w:tc>
      </w:tr>
      <w:tr w:rsidR="001911BF" w:rsidRPr="001911BF" w:rsidTr="00770D45">
        <w:tc>
          <w:tcPr>
            <w:tcW w:w="957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1BF" w:rsidRPr="001911BF" w:rsidRDefault="001911BF" w:rsidP="001911BF">
            <w:pPr>
              <w:tabs>
                <w:tab w:val="left" w:pos="270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</w:rPr>
            </w:pPr>
            <w:r w:rsidRPr="001911BF">
              <w:rPr>
                <w:rFonts w:ascii="Times New Roman" w:hAnsi="Times New Roman" w:cs="Times New Roman"/>
                <w:b/>
                <w:bCs/>
              </w:rPr>
              <w:t>UMIEJĘTNOŚCI</w:t>
            </w:r>
          </w:p>
        </w:tc>
      </w:tr>
      <w:tr w:rsidR="001911BF" w:rsidRPr="001911BF" w:rsidTr="00961CEA"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1BF" w:rsidRPr="001911BF" w:rsidRDefault="001911BF" w:rsidP="00FC535A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11BF">
              <w:rPr>
                <w:rFonts w:ascii="Times New Roman" w:hAnsi="Times New Roman" w:cs="Times New Roman"/>
              </w:rPr>
              <w:t>SP_U01</w:t>
            </w:r>
          </w:p>
          <w:p w:rsidR="001911BF" w:rsidRPr="001911BF" w:rsidRDefault="001911BF" w:rsidP="00FC535A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1BF" w:rsidRPr="001911BF" w:rsidRDefault="001911BF" w:rsidP="000927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</w:t>
            </w:r>
            <w:r w:rsidRPr="001911BF">
              <w:rPr>
                <w:rFonts w:ascii="Times New Roman" w:hAnsi="Times New Roman" w:cs="Times New Roman"/>
              </w:rPr>
              <w:t>otrafi wykorzystywać wiedzę teoretyczną z zakresu pedagogiki</w:t>
            </w:r>
            <w:r w:rsidR="000927CA">
              <w:rPr>
                <w:rFonts w:ascii="Times New Roman" w:hAnsi="Times New Roman" w:cs="Times New Roman"/>
              </w:rPr>
              <w:t>,</w:t>
            </w:r>
            <w:r w:rsidRPr="001911BF">
              <w:rPr>
                <w:rFonts w:ascii="Times New Roman" w:hAnsi="Times New Roman" w:cs="Times New Roman"/>
              </w:rPr>
              <w:t xml:space="preserve"> psychologii </w:t>
            </w:r>
            <w:r w:rsidR="000927CA" w:rsidRPr="001911BF">
              <w:rPr>
                <w:rFonts w:ascii="Times New Roman" w:hAnsi="Times New Roman" w:cs="Times New Roman"/>
              </w:rPr>
              <w:t xml:space="preserve">oraz </w:t>
            </w:r>
            <w:r w:rsidR="000927CA">
              <w:rPr>
                <w:rFonts w:ascii="Times New Roman" w:hAnsi="Times New Roman" w:cs="Times New Roman"/>
              </w:rPr>
              <w:t xml:space="preserve">nauk o zdrowiu </w:t>
            </w:r>
            <w:r w:rsidRPr="001911BF">
              <w:rPr>
                <w:rFonts w:ascii="Times New Roman" w:hAnsi="Times New Roman" w:cs="Times New Roman"/>
              </w:rPr>
              <w:t>do analizowania i interpretowania określonego rodzaju sytuacji i zdarzeń pedagogicznych, a także motywów i wzorów zachowań uczestników tych sytuacji</w:t>
            </w:r>
            <w:r w:rsidR="000927CA">
              <w:rPr>
                <w:rFonts w:ascii="Times New Roman" w:hAnsi="Times New Roman" w:cs="Times New Roman"/>
              </w:rPr>
              <w:t>;</w:t>
            </w:r>
          </w:p>
        </w:tc>
      </w:tr>
      <w:tr w:rsidR="001911BF" w:rsidRPr="001911BF" w:rsidTr="00961CEA"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1BF" w:rsidRPr="001911BF" w:rsidRDefault="001911BF" w:rsidP="00FC535A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11BF">
              <w:rPr>
                <w:rFonts w:ascii="Times New Roman" w:hAnsi="Times New Roman" w:cs="Times New Roman"/>
              </w:rPr>
              <w:t>SP_U02</w:t>
            </w:r>
          </w:p>
          <w:p w:rsidR="001911BF" w:rsidRPr="001911BF" w:rsidRDefault="001911BF" w:rsidP="00FC535A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1BF" w:rsidRPr="001911BF" w:rsidRDefault="001911BF" w:rsidP="000927C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</w:t>
            </w:r>
            <w:r w:rsidRPr="001911BF">
              <w:rPr>
                <w:rFonts w:ascii="Times New Roman" w:hAnsi="Times New Roman" w:cs="Times New Roman"/>
              </w:rPr>
              <w:t>otrafi diagnozować specjaln</w:t>
            </w:r>
            <w:r w:rsidR="000927CA">
              <w:rPr>
                <w:rFonts w:ascii="Times New Roman" w:hAnsi="Times New Roman" w:cs="Times New Roman"/>
              </w:rPr>
              <w:t xml:space="preserve">e potrzeby osób starszych, </w:t>
            </w:r>
            <w:r w:rsidRPr="001911BF">
              <w:rPr>
                <w:rFonts w:ascii="Times New Roman" w:hAnsi="Times New Roman" w:cs="Times New Roman"/>
              </w:rPr>
              <w:t>opracowywać wyniki obserwacji i formułować wnioski</w:t>
            </w:r>
            <w:r w:rsidR="000927CA">
              <w:rPr>
                <w:rFonts w:ascii="Times New Roman" w:hAnsi="Times New Roman" w:cs="Times New Roman"/>
              </w:rPr>
              <w:t>;</w:t>
            </w:r>
            <w:r w:rsidRPr="001911BF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1911BF" w:rsidRPr="001911BF" w:rsidTr="00961CEA"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1BF" w:rsidRPr="001911BF" w:rsidRDefault="001911BF" w:rsidP="00FC535A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11BF">
              <w:rPr>
                <w:rFonts w:ascii="Times New Roman" w:hAnsi="Times New Roman" w:cs="Times New Roman"/>
              </w:rPr>
              <w:t>SP_U03</w:t>
            </w:r>
          </w:p>
          <w:p w:rsidR="001911BF" w:rsidRPr="001911BF" w:rsidRDefault="001911BF" w:rsidP="00FC535A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1BF" w:rsidRPr="001911BF" w:rsidRDefault="001911BF" w:rsidP="004B32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911BF">
              <w:rPr>
                <w:rFonts w:ascii="Times New Roman" w:hAnsi="Times New Roman" w:cs="Times New Roman"/>
              </w:rPr>
              <w:t xml:space="preserve">potrafi posługiwać się podstawowymi </w:t>
            </w:r>
            <w:r w:rsidRPr="000927CA">
              <w:rPr>
                <w:rFonts w:ascii="Times New Roman" w:hAnsi="Times New Roman" w:cs="Times New Roman"/>
              </w:rPr>
              <w:t>ujęciami teoretycznymi</w:t>
            </w:r>
            <w:r w:rsidR="004B3253">
              <w:rPr>
                <w:rFonts w:ascii="Times New Roman" w:hAnsi="Times New Roman" w:cs="Times New Roman"/>
              </w:rPr>
              <w:t xml:space="preserve"> w</w:t>
            </w:r>
            <w:r w:rsidRPr="001911BF">
              <w:rPr>
                <w:rFonts w:ascii="Times New Roman" w:hAnsi="Times New Roman" w:cs="Times New Roman"/>
              </w:rPr>
              <w:t xml:space="preserve"> celu analizowania </w:t>
            </w:r>
            <w:r w:rsidRPr="000927CA">
              <w:rPr>
                <w:rFonts w:ascii="Times New Roman" w:hAnsi="Times New Roman" w:cs="Times New Roman"/>
                <w:bCs/>
              </w:rPr>
              <w:t>motywów i wzorów ludzkich zachowań, diagnozowania i prognozowania sytu</w:t>
            </w:r>
            <w:r w:rsidRPr="001911BF">
              <w:rPr>
                <w:rFonts w:ascii="Times New Roman" w:hAnsi="Times New Roman" w:cs="Times New Roman"/>
              </w:rPr>
              <w:t xml:space="preserve">acji oraz </w:t>
            </w:r>
            <w:r w:rsidRPr="001911BF">
              <w:rPr>
                <w:rFonts w:ascii="Times New Roman" w:hAnsi="Times New Roman" w:cs="Times New Roman"/>
              </w:rPr>
              <w:lastRenderedPageBreak/>
              <w:t>analizowania strategii działań praktycznych w odniesieniu do różnych kontekstów działalności pedagogicznej</w:t>
            </w:r>
            <w:r w:rsidR="000255E6">
              <w:rPr>
                <w:rFonts w:ascii="Times New Roman" w:hAnsi="Times New Roman" w:cs="Times New Roman"/>
              </w:rPr>
              <w:t>;</w:t>
            </w:r>
          </w:p>
        </w:tc>
      </w:tr>
      <w:tr w:rsidR="001911BF" w:rsidRPr="001911BF" w:rsidTr="00961CEA"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1BF" w:rsidRPr="001911BF" w:rsidRDefault="001911BF" w:rsidP="00FC535A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11BF">
              <w:rPr>
                <w:rFonts w:ascii="Times New Roman" w:hAnsi="Times New Roman" w:cs="Times New Roman"/>
              </w:rPr>
              <w:lastRenderedPageBreak/>
              <w:t>SP_U04</w:t>
            </w:r>
          </w:p>
          <w:p w:rsidR="001911BF" w:rsidRPr="001911BF" w:rsidRDefault="001911BF" w:rsidP="00FC535A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1BF" w:rsidRPr="001911BF" w:rsidRDefault="001911BF" w:rsidP="000255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11BF">
              <w:rPr>
                <w:rFonts w:ascii="Times New Roman" w:hAnsi="Times New Roman" w:cs="Times New Roman"/>
              </w:rPr>
              <w:t>potrafi porozumiewa</w:t>
            </w:r>
            <w:r w:rsidRPr="001911BF">
              <w:rPr>
                <w:rFonts w:ascii="Times New Roman" w:eastAsia="TimesNewRoman" w:hAnsi="Times New Roman" w:cs="Times New Roman"/>
              </w:rPr>
              <w:t xml:space="preserve">ć </w:t>
            </w:r>
            <w:r w:rsidRPr="001911BF">
              <w:rPr>
                <w:rFonts w:ascii="Times New Roman" w:hAnsi="Times New Roman" w:cs="Times New Roman"/>
              </w:rPr>
              <w:t>si</w:t>
            </w:r>
            <w:r w:rsidRPr="001911BF">
              <w:rPr>
                <w:rFonts w:ascii="Times New Roman" w:eastAsia="TimesNewRoman" w:hAnsi="Times New Roman" w:cs="Times New Roman"/>
              </w:rPr>
              <w:t xml:space="preserve">ę </w:t>
            </w:r>
            <w:r w:rsidRPr="001911BF">
              <w:rPr>
                <w:rFonts w:ascii="Times New Roman" w:hAnsi="Times New Roman" w:cs="Times New Roman"/>
              </w:rPr>
              <w:t>z osobami pochodz</w:t>
            </w:r>
            <w:r w:rsidRPr="001911BF">
              <w:rPr>
                <w:rFonts w:ascii="Times New Roman" w:eastAsia="TimesNewRoman" w:hAnsi="Times New Roman" w:cs="Times New Roman"/>
              </w:rPr>
              <w:t>ą</w:t>
            </w:r>
            <w:r w:rsidRPr="001911BF">
              <w:rPr>
                <w:rFonts w:ascii="Times New Roman" w:hAnsi="Times New Roman" w:cs="Times New Roman"/>
              </w:rPr>
              <w:t>cymi z ró</w:t>
            </w:r>
            <w:r w:rsidRPr="001911BF">
              <w:rPr>
                <w:rFonts w:ascii="Times New Roman" w:eastAsia="TimesNewRoman" w:hAnsi="Times New Roman" w:cs="Times New Roman"/>
              </w:rPr>
              <w:t>ż</w:t>
            </w:r>
            <w:r w:rsidRPr="001911BF">
              <w:rPr>
                <w:rFonts w:ascii="Times New Roman" w:hAnsi="Times New Roman" w:cs="Times New Roman"/>
              </w:rPr>
              <w:t xml:space="preserve">nych </w:t>
            </w:r>
            <w:r w:rsidRPr="001911BF">
              <w:rPr>
                <w:rFonts w:ascii="Times New Roman" w:eastAsia="TimesNewRoman" w:hAnsi="Times New Roman" w:cs="Times New Roman"/>
              </w:rPr>
              <w:t>ś</w:t>
            </w:r>
            <w:r w:rsidRPr="001911BF">
              <w:rPr>
                <w:rFonts w:ascii="Times New Roman" w:hAnsi="Times New Roman" w:cs="Times New Roman"/>
              </w:rPr>
              <w:t>rodowisk, b</w:t>
            </w:r>
            <w:r w:rsidRPr="001911BF">
              <w:rPr>
                <w:rFonts w:ascii="Times New Roman" w:eastAsia="TimesNewRoman" w:hAnsi="Times New Roman" w:cs="Times New Roman"/>
              </w:rPr>
              <w:t>ę</w:t>
            </w:r>
            <w:r w:rsidRPr="001911BF">
              <w:rPr>
                <w:rFonts w:ascii="Times New Roman" w:hAnsi="Times New Roman" w:cs="Times New Roman"/>
              </w:rPr>
              <w:t>d</w:t>
            </w:r>
            <w:r w:rsidRPr="001911BF">
              <w:rPr>
                <w:rFonts w:ascii="Times New Roman" w:eastAsia="TimesNewRoman" w:hAnsi="Times New Roman" w:cs="Times New Roman"/>
              </w:rPr>
              <w:t>ą</w:t>
            </w:r>
            <w:r w:rsidRPr="001911BF">
              <w:rPr>
                <w:rFonts w:ascii="Times New Roman" w:hAnsi="Times New Roman" w:cs="Times New Roman"/>
              </w:rPr>
              <w:t>cymi w ró</w:t>
            </w:r>
            <w:r w:rsidRPr="001911BF">
              <w:rPr>
                <w:rFonts w:ascii="Times New Roman" w:eastAsia="TimesNewRoman" w:hAnsi="Times New Roman" w:cs="Times New Roman"/>
              </w:rPr>
              <w:t>ż</w:t>
            </w:r>
            <w:r w:rsidRPr="001911BF">
              <w:rPr>
                <w:rFonts w:ascii="Times New Roman" w:hAnsi="Times New Roman" w:cs="Times New Roman"/>
              </w:rPr>
              <w:t>nej kondycji emocjonalnej, dialogowo rozwi</w:t>
            </w:r>
            <w:r w:rsidRPr="001911BF">
              <w:rPr>
                <w:rFonts w:ascii="Times New Roman" w:eastAsia="TimesNewRoman" w:hAnsi="Times New Roman" w:cs="Times New Roman"/>
              </w:rPr>
              <w:t>ą</w:t>
            </w:r>
            <w:r w:rsidRPr="001911BF">
              <w:rPr>
                <w:rFonts w:ascii="Times New Roman" w:hAnsi="Times New Roman" w:cs="Times New Roman"/>
              </w:rPr>
              <w:t>zywa</w:t>
            </w:r>
            <w:r w:rsidRPr="001911BF">
              <w:rPr>
                <w:rFonts w:ascii="Times New Roman" w:eastAsia="TimesNewRoman" w:hAnsi="Times New Roman" w:cs="Times New Roman"/>
              </w:rPr>
              <w:t xml:space="preserve">ć </w:t>
            </w:r>
            <w:r w:rsidRPr="001911BF">
              <w:rPr>
                <w:rFonts w:ascii="Times New Roman" w:hAnsi="Times New Roman" w:cs="Times New Roman"/>
              </w:rPr>
              <w:t>konflikty i konstruowa</w:t>
            </w:r>
            <w:r w:rsidRPr="001911BF">
              <w:rPr>
                <w:rFonts w:ascii="Times New Roman" w:eastAsia="TimesNewRoman" w:hAnsi="Times New Roman" w:cs="Times New Roman"/>
              </w:rPr>
              <w:t xml:space="preserve">ć </w:t>
            </w:r>
            <w:r w:rsidRPr="001911BF">
              <w:rPr>
                <w:rFonts w:ascii="Times New Roman" w:hAnsi="Times New Roman" w:cs="Times New Roman"/>
              </w:rPr>
              <w:t>dobr</w:t>
            </w:r>
            <w:r w:rsidRPr="001911BF">
              <w:rPr>
                <w:rFonts w:ascii="Times New Roman" w:eastAsia="TimesNewRoman" w:hAnsi="Times New Roman" w:cs="Times New Roman"/>
              </w:rPr>
              <w:t xml:space="preserve">ą </w:t>
            </w:r>
            <w:r w:rsidRPr="001911BF">
              <w:rPr>
                <w:rFonts w:ascii="Times New Roman" w:hAnsi="Times New Roman" w:cs="Times New Roman"/>
              </w:rPr>
              <w:t>atmosfer</w:t>
            </w:r>
            <w:r w:rsidRPr="001911BF">
              <w:rPr>
                <w:rFonts w:ascii="Times New Roman" w:eastAsia="TimesNewRoman" w:hAnsi="Times New Roman" w:cs="Times New Roman"/>
              </w:rPr>
              <w:t xml:space="preserve">ę </w:t>
            </w:r>
            <w:r w:rsidR="000255E6">
              <w:rPr>
                <w:rFonts w:ascii="Times New Roman" w:hAnsi="Times New Roman" w:cs="Times New Roman"/>
              </w:rPr>
              <w:t>podczas</w:t>
            </w:r>
            <w:r w:rsidRPr="001911BF">
              <w:rPr>
                <w:rFonts w:ascii="Times New Roman" w:hAnsi="Times New Roman" w:cs="Times New Roman"/>
              </w:rPr>
              <w:t xml:space="preserve"> komunikacji</w:t>
            </w:r>
            <w:r w:rsidR="000927CA">
              <w:rPr>
                <w:rFonts w:ascii="Times New Roman" w:hAnsi="Times New Roman" w:cs="Times New Roman"/>
              </w:rPr>
              <w:t>;</w:t>
            </w:r>
          </w:p>
        </w:tc>
      </w:tr>
      <w:tr w:rsidR="001911BF" w:rsidRPr="001911BF" w:rsidTr="00961CEA"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1BF" w:rsidRPr="001911BF" w:rsidRDefault="001911BF" w:rsidP="00FC535A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11BF">
              <w:rPr>
                <w:rFonts w:ascii="Times New Roman" w:hAnsi="Times New Roman" w:cs="Times New Roman"/>
              </w:rPr>
              <w:t>SP_U05</w:t>
            </w:r>
          </w:p>
          <w:p w:rsidR="001911BF" w:rsidRPr="001911BF" w:rsidRDefault="001911BF" w:rsidP="00FC535A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1BF" w:rsidRPr="001911BF" w:rsidRDefault="001911BF" w:rsidP="000255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911BF">
              <w:rPr>
                <w:rFonts w:ascii="Times New Roman" w:hAnsi="Times New Roman" w:cs="Times New Roman"/>
              </w:rPr>
              <w:t>potrafi używać języka specjalistycznego</w:t>
            </w:r>
            <w:r w:rsidR="000255E6">
              <w:rPr>
                <w:rFonts w:ascii="Times New Roman" w:hAnsi="Times New Roman" w:cs="Times New Roman"/>
              </w:rPr>
              <w:t>,</w:t>
            </w:r>
            <w:r w:rsidRPr="001911BF">
              <w:rPr>
                <w:rFonts w:ascii="Times New Roman" w:hAnsi="Times New Roman" w:cs="Times New Roman"/>
              </w:rPr>
              <w:t xml:space="preserve"> porozumiewać się w sposób precyzyjny i spójny przy użyciu różnych kanałów i technik komunikacyjnych ze specjalistami w zakresie pedagogiki, jak i z odbiorcami spoza grona specjalistów</w:t>
            </w:r>
            <w:r w:rsidR="000927CA">
              <w:rPr>
                <w:rFonts w:ascii="Times New Roman" w:hAnsi="Times New Roman" w:cs="Times New Roman"/>
              </w:rPr>
              <w:t>;</w:t>
            </w:r>
          </w:p>
        </w:tc>
      </w:tr>
      <w:tr w:rsidR="001911BF" w:rsidRPr="001911BF" w:rsidTr="00961CEA"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1BF" w:rsidRPr="001911BF" w:rsidRDefault="001911BF" w:rsidP="00FC535A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11BF">
              <w:rPr>
                <w:rFonts w:ascii="Times New Roman" w:hAnsi="Times New Roman" w:cs="Times New Roman"/>
              </w:rPr>
              <w:t>SP_U06</w:t>
            </w:r>
          </w:p>
          <w:p w:rsidR="001911BF" w:rsidRPr="001911BF" w:rsidRDefault="001911BF" w:rsidP="00FC535A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1BF" w:rsidRPr="001911BF" w:rsidRDefault="001911BF" w:rsidP="00770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911BF">
              <w:rPr>
                <w:rFonts w:ascii="Times New Roman" w:hAnsi="Times New Roman" w:cs="Times New Roman"/>
              </w:rPr>
              <w:t xml:space="preserve">posiada umiejętność </w:t>
            </w:r>
            <w:r w:rsidRPr="000927CA">
              <w:rPr>
                <w:rFonts w:ascii="Times New Roman" w:hAnsi="Times New Roman" w:cs="Times New Roman"/>
                <w:bCs/>
              </w:rPr>
              <w:t>prezentowania własnych pomysłów</w:t>
            </w:r>
            <w:r w:rsidRPr="001911BF">
              <w:rPr>
                <w:rFonts w:ascii="Times New Roman" w:hAnsi="Times New Roman" w:cs="Times New Roman"/>
                <w:b/>
                <w:bCs/>
              </w:rPr>
              <w:t xml:space="preserve">, </w:t>
            </w:r>
            <w:r w:rsidRPr="001911BF">
              <w:rPr>
                <w:rFonts w:ascii="Times New Roman" w:hAnsi="Times New Roman" w:cs="Times New Roman"/>
              </w:rPr>
              <w:t>wątpliwości i sugestii, popierając je argumentacją w kontekście wybranych perspektyw teoretycznych, poglądów różnych autorów</w:t>
            </w:r>
            <w:r w:rsidR="000255E6">
              <w:rPr>
                <w:rFonts w:ascii="Times New Roman" w:hAnsi="Times New Roman" w:cs="Times New Roman"/>
              </w:rPr>
              <w:t>;</w:t>
            </w:r>
          </w:p>
        </w:tc>
      </w:tr>
      <w:tr w:rsidR="001911BF" w:rsidRPr="001911BF" w:rsidTr="00961CEA"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1BF" w:rsidRPr="001911BF" w:rsidRDefault="001911BF" w:rsidP="00FC535A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11BF">
              <w:rPr>
                <w:rFonts w:ascii="Times New Roman" w:hAnsi="Times New Roman" w:cs="Times New Roman"/>
              </w:rPr>
              <w:t>SP_U07</w:t>
            </w:r>
          </w:p>
          <w:p w:rsidR="001911BF" w:rsidRPr="001911BF" w:rsidRDefault="001911BF" w:rsidP="00FC535A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1BF" w:rsidRPr="001911BF" w:rsidRDefault="001911BF" w:rsidP="000255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911BF">
              <w:rPr>
                <w:rFonts w:ascii="Times New Roman" w:hAnsi="Times New Roman" w:cs="Times New Roman"/>
              </w:rPr>
              <w:t>potrafi pracowa</w:t>
            </w:r>
            <w:r w:rsidRPr="001911BF">
              <w:rPr>
                <w:rFonts w:ascii="Times New Roman" w:eastAsia="TimesNewRoman" w:hAnsi="Times New Roman" w:cs="Times New Roman"/>
              </w:rPr>
              <w:t xml:space="preserve">ć </w:t>
            </w:r>
            <w:r w:rsidRPr="001911BF">
              <w:rPr>
                <w:rFonts w:ascii="Times New Roman" w:hAnsi="Times New Roman" w:cs="Times New Roman"/>
              </w:rPr>
              <w:t xml:space="preserve">z </w:t>
            </w:r>
            <w:r w:rsidR="000927CA">
              <w:rPr>
                <w:rFonts w:ascii="Times New Roman" w:hAnsi="Times New Roman" w:cs="Times New Roman"/>
              </w:rPr>
              <w:t>seniorami</w:t>
            </w:r>
            <w:r w:rsidRPr="001911BF">
              <w:rPr>
                <w:rFonts w:ascii="Times New Roman" w:hAnsi="Times New Roman" w:cs="Times New Roman"/>
              </w:rPr>
              <w:t>, indywidualizowa</w:t>
            </w:r>
            <w:r w:rsidRPr="001911BF">
              <w:rPr>
                <w:rFonts w:ascii="Times New Roman" w:eastAsia="TimesNewRoman" w:hAnsi="Times New Roman" w:cs="Times New Roman"/>
              </w:rPr>
              <w:t xml:space="preserve">ć </w:t>
            </w:r>
            <w:r w:rsidRPr="001911BF">
              <w:rPr>
                <w:rFonts w:ascii="Times New Roman" w:hAnsi="Times New Roman" w:cs="Times New Roman"/>
              </w:rPr>
              <w:t>zadania i dostosowywa</w:t>
            </w:r>
            <w:r w:rsidRPr="001911BF">
              <w:rPr>
                <w:rFonts w:ascii="Times New Roman" w:eastAsia="TimesNewRoman" w:hAnsi="Times New Roman" w:cs="Times New Roman"/>
              </w:rPr>
              <w:t xml:space="preserve">ć </w:t>
            </w:r>
            <w:r w:rsidRPr="001911BF">
              <w:rPr>
                <w:rFonts w:ascii="Times New Roman" w:hAnsi="Times New Roman" w:cs="Times New Roman"/>
              </w:rPr>
              <w:t>metody i tre</w:t>
            </w:r>
            <w:r w:rsidRPr="001911BF">
              <w:rPr>
                <w:rFonts w:ascii="Times New Roman" w:eastAsia="TimesNewRoman" w:hAnsi="Times New Roman" w:cs="Times New Roman"/>
              </w:rPr>
              <w:t>ś</w:t>
            </w:r>
            <w:r w:rsidRPr="001911BF">
              <w:rPr>
                <w:rFonts w:ascii="Times New Roman" w:hAnsi="Times New Roman" w:cs="Times New Roman"/>
              </w:rPr>
              <w:t xml:space="preserve">ci do </w:t>
            </w:r>
            <w:r w:rsidR="000927CA">
              <w:rPr>
                <w:rFonts w:ascii="Times New Roman" w:hAnsi="Times New Roman" w:cs="Times New Roman"/>
              </w:rPr>
              <w:t xml:space="preserve">ich </w:t>
            </w:r>
            <w:r w:rsidRPr="001911BF">
              <w:rPr>
                <w:rFonts w:ascii="Times New Roman" w:hAnsi="Times New Roman" w:cs="Times New Roman"/>
              </w:rPr>
              <w:t>potrzeb i mo</w:t>
            </w:r>
            <w:r w:rsidRPr="001911BF">
              <w:rPr>
                <w:rFonts w:ascii="Times New Roman" w:eastAsia="TimesNewRoman" w:hAnsi="Times New Roman" w:cs="Times New Roman"/>
              </w:rPr>
              <w:t>ż</w:t>
            </w:r>
            <w:r w:rsidRPr="001911BF">
              <w:rPr>
                <w:rFonts w:ascii="Times New Roman" w:hAnsi="Times New Roman" w:cs="Times New Roman"/>
              </w:rPr>
              <w:t>liwo</w:t>
            </w:r>
            <w:r w:rsidRPr="001911BF">
              <w:rPr>
                <w:rFonts w:ascii="Times New Roman" w:eastAsia="TimesNewRoman" w:hAnsi="Times New Roman" w:cs="Times New Roman"/>
              </w:rPr>
              <w:t>ś</w:t>
            </w:r>
            <w:r w:rsidRPr="001911BF">
              <w:rPr>
                <w:rFonts w:ascii="Times New Roman" w:hAnsi="Times New Roman" w:cs="Times New Roman"/>
              </w:rPr>
              <w:t>ci</w:t>
            </w:r>
            <w:r w:rsidR="000255E6">
              <w:rPr>
                <w:rFonts w:ascii="Times New Roman" w:hAnsi="Times New Roman" w:cs="Times New Roman"/>
              </w:rPr>
              <w:t>,</w:t>
            </w:r>
            <w:r w:rsidRPr="001911BF">
              <w:rPr>
                <w:rFonts w:ascii="Times New Roman" w:hAnsi="Times New Roman" w:cs="Times New Roman"/>
              </w:rPr>
              <w:t xml:space="preserve"> </w:t>
            </w:r>
            <w:r w:rsidR="000255E6">
              <w:rPr>
                <w:rFonts w:ascii="Times New Roman" w:hAnsi="Times New Roman" w:cs="Times New Roman"/>
              </w:rPr>
              <w:t>uwzględniając</w:t>
            </w:r>
            <w:r w:rsidRPr="001911BF">
              <w:rPr>
                <w:rFonts w:ascii="Times New Roman" w:hAnsi="Times New Roman" w:cs="Times New Roman"/>
              </w:rPr>
              <w:t xml:space="preserve"> </w:t>
            </w:r>
            <w:r w:rsidR="000255E6">
              <w:rPr>
                <w:rFonts w:ascii="Times New Roman" w:hAnsi="Times New Roman" w:cs="Times New Roman"/>
              </w:rPr>
              <w:t>osiągnięcia nauki i społeczne</w:t>
            </w:r>
            <w:r w:rsidR="000927CA">
              <w:rPr>
                <w:rFonts w:ascii="Times New Roman" w:hAnsi="Times New Roman" w:cs="Times New Roman"/>
              </w:rPr>
              <w:t>;</w:t>
            </w:r>
          </w:p>
        </w:tc>
      </w:tr>
      <w:tr w:rsidR="001911BF" w:rsidRPr="001911BF" w:rsidTr="00961CEA"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1BF" w:rsidRPr="001911BF" w:rsidRDefault="001911BF" w:rsidP="00FC535A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11BF">
              <w:rPr>
                <w:rFonts w:ascii="Times New Roman" w:hAnsi="Times New Roman" w:cs="Times New Roman"/>
              </w:rPr>
              <w:t>SP_U08</w:t>
            </w:r>
          </w:p>
        </w:tc>
        <w:tc>
          <w:tcPr>
            <w:tcW w:w="8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1BF" w:rsidRPr="001911BF" w:rsidRDefault="001911BF" w:rsidP="000927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911BF">
              <w:rPr>
                <w:rFonts w:ascii="Times New Roman" w:hAnsi="Times New Roman" w:cs="Times New Roman"/>
              </w:rPr>
              <w:t>potrafi dobiera</w:t>
            </w:r>
            <w:r w:rsidRPr="001911BF">
              <w:rPr>
                <w:rFonts w:ascii="Times New Roman" w:eastAsia="TimesNewRoman" w:hAnsi="Times New Roman" w:cs="Times New Roman"/>
              </w:rPr>
              <w:t xml:space="preserve">ć </w:t>
            </w:r>
            <w:r w:rsidRPr="001911BF">
              <w:rPr>
                <w:rFonts w:ascii="Times New Roman" w:hAnsi="Times New Roman" w:cs="Times New Roman"/>
              </w:rPr>
              <w:t>i wykorzystywa</w:t>
            </w:r>
            <w:r w:rsidRPr="001911BF">
              <w:rPr>
                <w:rFonts w:ascii="Times New Roman" w:eastAsia="TimesNewRoman" w:hAnsi="Times New Roman" w:cs="Times New Roman"/>
              </w:rPr>
              <w:t xml:space="preserve">ć </w:t>
            </w:r>
            <w:r w:rsidRPr="001911BF">
              <w:rPr>
                <w:rFonts w:ascii="Times New Roman" w:hAnsi="Times New Roman" w:cs="Times New Roman"/>
              </w:rPr>
              <w:t>dost</w:t>
            </w:r>
            <w:r w:rsidRPr="001911BF">
              <w:rPr>
                <w:rFonts w:ascii="Times New Roman" w:eastAsia="TimesNewRoman" w:hAnsi="Times New Roman" w:cs="Times New Roman"/>
              </w:rPr>
              <w:t>ę</w:t>
            </w:r>
            <w:r w:rsidRPr="001911BF">
              <w:rPr>
                <w:rFonts w:ascii="Times New Roman" w:hAnsi="Times New Roman" w:cs="Times New Roman"/>
              </w:rPr>
              <w:t xml:space="preserve">pne materiały, </w:t>
            </w:r>
            <w:r w:rsidRPr="001911BF">
              <w:rPr>
                <w:rFonts w:ascii="Times New Roman" w:eastAsia="TimesNewRoman" w:hAnsi="Times New Roman" w:cs="Times New Roman"/>
              </w:rPr>
              <w:t>ś</w:t>
            </w:r>
            <w:r w:rsidRPr="001911BF">
              <w:rPr>
                <w:rFonts w:ascii="Times New Roman" w:hAnsi="Times New Roman" w:cs="Times New Roman"/>
              </w:rPr>
              <w:t>rodki i metody pracy w celu projektowania i efektywnego realizowania działa</w:t>
            </w:r>
            <w:r w:rsidRPr="001911BF">
              <w:rPr>
                <w:rFonts w:ascii="Times New Roman" w:eastAsia="TimesNewRoman" w:hAnsi="Times New Roman" w:cs="Times New Roman"/>
              </w:rPr>
              <w:t xml:space="preserve">ń </w:t>
            </w:r>
            <w:r w:rsidRPr="001911BF">
              <w:rPr>
                <w:rFonts w:ascii="Times New Roman" w:hAnsi="Times New Roman" w:cs="Times New Roman"/>
              </w:rPr>
              <w:t>pedagogicznych oraz wykorzystywa</w:t>
            </w:r>
            <w:r w:rsidRPr="001911BF">
              <w:rPr>
                <w:rFonts w:ascii="Times New Roman" w:eastAsia="TimesNewRoman" w:hAnsi="Times New Roman" w:cs="Times New Roman"/>
              </w:rPr>
              <w:t xml:space="preserve">ć </w:t>
            </w:r>
            <w:r w:rsidRPr="001911BF">
              <w:rPr>
                <w:rFonts w:ascii="Times New Roman" w:hAnsi="Times New Roman" w:cs="Times New Roman"/>
              </w:rPr>
              <w:t>nowoczesne technologie do</w:t>
            </w:r>
            <w:r w:rsidR="000927CA">
              <w:rPr>
                <w:rFonts w:ascii="Times New Roman" w:hAnsi="Times New Roman" w:cs="Times New Roman"/>
              </w:rPr>
              <w:t xml:space="preserve"> </w:t>
            </w:r>
            <w:r w:rsidRPr="001911BF">
              <w:rPr>
                <w:rFonts w:ascii="Times New Roman" w:hAnsi="Times New Roman" w:cs="Times New Roman"/>
              </w:rPr>
              <w:t xml:space="preserve">pracy </w:t>
            </w:r>
            <w:r w:rsidR="000927CA">
              <w:rPr>
                <w:rFonts w:ascii="Times New Roman" w:hAnsi="Times New Roman" w:cs="Times New Roman"/>
              </w:rPr>
              <w:t>opiekuńczo-wychowawczej;</w:t>
            </w:r>
          </w:p>
        </w:tc>
      </w:tr>
      <w:tr w:rsidR="001911BF" w:rsidRPr="001911BF" w:rsidTr="00961CEA"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1BF" w:rsidRPr="001911BF" w:rsidRDefault="001911BF" w:rsidP="00FC535A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11BF">
              <w:rPr>
                <w:rFonts w:ascii="Times New Roman" w:hAnsi="Times New Roman" w:cs="Times New Roman"/>
              </w:rPr>
              <w:t>SP_U09</w:t>
            </w:r>
          </w:p>
        </w:tc>
        <w:tc>
          <w:tcPr>
            <w:tcW w:w="8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1BF" w:rsidRPr="001911BF" w:rsidRDefault="001911BF" w:rsidP="001911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911BF">
              <w:rPr>
                <w:rFonts w:ascii="Times New Roman" w:hAnsi="Times New Roman" w:cs="Times New Roman"/>
              </w:rPr>
              <w:t xml:space="preserve">potrafi </w:t>
            </w:r>
            <w:r w:rsidRPr="000927CA">
              <w:rPr>
                <w:rFonts w:ascii="Times New Roman" w:hAnsi="Times New Roman" w:cs="Times New Roman"/>
                <w:bCs/>
              </w:rPr>
              <w:t>posługiwać się zasadami i normami etycznymi</w:t>
            </w:r>
            <w:r w:rsidRPr="001911BF">
              <w:rPr>
                <w:rFonts w:ascii="Times New Roman" w:hAnsi="Times New Roman" w:cs="Times New Roman"/>
              </w:rPr>
              <w:t xml:space="preserve"> w podejmowanej działalności, dostrzega i analizuje dylematy etyczne; przewiduje skutki konkretnych działań pedagogicznych</w:t>
            </w:r>
            <w:r w:rsidR="000927CA">
              <w:rPr>
                <w:rFonts w:ascii="Times New Roman" w:hAnsi="Times New Roman" w:cs="Times New Roman"/>
              </w:rPr>
              <w:t>;</w:t>
            </w:r>
          </w:p>
        </w:tc>
      </w:tr>
      <w:tr w:rsidR="001911BF" w:rsidRPr="001911BF" w:rsidTr="00961CEA"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1BF" w:rsidRPr="001911BF" w:rsidRDefault="001911BF" w:rsidP="00FC535A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11BF">
              <w:rPr>
                <w:rFonts w:ascii="Times New Roman" w:hAnsi="Times New Roman" w:cs="Times New Roman"/>
              </w:rPr>
              <w:t>SP_U10</w:t>
            </w:r>
          </w:p>
        </w:tc>
        <w:tc>
          <w:tcPr>
            <w:tcW w:w="8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1BF" w:rsidRPr="001911BF" w:rsidRDefault="001911BF" w:rsidP="000927C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11BF">
              <w:rPr>
                <w:rFonts w:ascii="Times New Roman" w:hAnsi="Times New Roman" w:cs="Times New Roman"/>
              </w:rPr>
              <w:t>potrafi kierowa</w:t>
            </w:r>
            <w:r w:rsidRPr="001911BF">
              <w:rPr>
                <w:rFonts w:ascii="Times New Roman" w:eastAsia="TimesNewRoman" w:hAnsi="Times New Roman" w:cs="Times New Roman"/>
              </w:rPr>
              <w:t xml:space="preserve">ć </w:t>
            </w:r>
            <w:r w:rsidRPr="001911BF">
              <w:rPr>
                <w:rFonts w:ascii="Times New Roman" w:hAnsi="Times New Roman" w:cs="Times New Roman"/>
              </w:rPr>
              <w:t>procesami kształcenia i wychowania, posiada umiej</w:t>
            </w:r>
            <w:r w:rsidRPr="001911BF">
              <w:rPr>
                <w:rFonts w:ascii="Times New Roman" w:eastAsia="TimesNewRoman" w:hAnsi="Times New Roman" w:cs="Times New Roman"/>
              </w:rPr>
              <w:t>ę</w:t>
            </w:r>
            <w:r w:rsidRPr="001911BF">
              <w:rPr>
                <w:rFonts w:ascii="Times New Roman" w:hAnsi="Times New Roman" w:cs="Times New Roman"/>
              </w:rPr>
              <w:t>tno</w:t>
            </w:r>
            <w:r w:rsidRPr="001911BF">
              <w:rPr>
                <w:rFonts w:ascii="Times New Roman" w:eastAsia="TimesNewRoman" w:hAnsi="Times New Roman" w:cs="Times New Roman"/>
              </w:rPr>
              <w:t xml:space="preserve">ść </w:t>
            </w:r>
            <w:r w:rsidRPr="001911BF">
              <w:rPr>
                <w:rFonts w:ascii="Times New Roman" w:hAnsi="Times New Roman" w:cs="Times New Roman"/>
              </w:rPr>
              <w:t>pracy z grup</w:t>
            </w:r>
            <w:r w:rsidRPr="001911BF">
              <w:rPr>
                <w:rFonts w:ascii="Times New Roman" w:eastAsia="TimesNewRoman" w:hAnsi="Times New Roman" w:cs="Times New Roman"/>
              </w:rPr>
              <w:t>ą</w:t>
            </w:r>
            <w:r w:rsidR="000927CA">
              <w:rPr>
                <w:rFonts w:ascii="Times New Roman" w:eastAsia="TimesNewRoman" w:hAnsi="Times New Roman" w:cs="Times New Roman"/>
              </w:rPr>
              <w:t>;</w:t>
            </w:r>
          </w:p>
        </w:tc>
      </w:tr>
      <w:tr w:rsidR="001911BF" w:rsidRPr="001911BF" w:rsidTr="00961CEA"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1BF" w:rsidRPr="001911BF" w:rsidRDefault="001911BF" w:rsidP="00FC535A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11BF">
              <w:rPr>
                <w:rFonts w:ascii="Times New Roman" w:hAnsi="Times New Roman" w:cs="Times New Roman"/>
              </w:rPr>
              <w:t>SP_U11</w:t>
            </w:r>
          </w:p>
        </w:tc>
        <w:tc>
          <w:tcPr>
            <w:tcW w:w="8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1BF" w:rsidRPr="001911BF" w:rsidRDefault="001911BF" w:rsidP="00770D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11BF">
              <w:rPr>
                <w:rFonts w:ascii="Times New Roman" w:hAnsi="Times New Roman" w:cs="Times New Roman"/>
              </w:rPr>
              <w:t>potrafi zaprojektowa</w:t>
            </w:r>
            <w:r w:rsidRPr="001911BF">
              <w:rPr>
                <w:rFonts w:ascii="Times New Roman" w:eastAsia="TimesNewRoman" w:hAnsi="Times New Roman" w:cs="Times New Roman"/>
              </w:rPr>
              <w:t xml:space="preserve">ć </w:t>
            </w:r>
            <w:r w:rsidRPr="001911BF">
              <w:rPr>
                <w:rFonts w:ascii="Times New Roman" w:hAnsi="Times New Roman" w:cs="Times New Roman"/>
              </w:rPr>
              <w:t>plan własnego rozwoju zawodowego;</w:t>
            </w:r>
          </w:p>
        </w:tc>
      </w:tr>
      <w:tr w:rsidR="001911BF" w:rsidRPr="001911BF" w:rsidTr="00961CEA"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1BF" w:rsidRPr="001911BF" w:rsidRDefault="001911BF" w:rsidP="00FC535A">
            <w:pPr>
              <w:tabs>
                <w:tab w:val="left" w:pos="27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11BF">
              <w:rPr>
                <w:rFonts w:ascii="Times New Roman" w:hAnsi="Times New Roman" w:cs="Times New Roman"/>
              </w:rPr>
              <w:t>SP_U12</w:t>
            </w:r>
          </w:p>
        </w:tc>
        <w:tc>
          <w:tcPr>
            <w:tcW w:w="8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1BF" w:rsidRPr="001911BF" w:rsidRDefault="000927CA" w:rsidP="00FC535A">
            <w:pPr>
              <w:tabs>
                <w:tab w:val="left" w:pos="270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</w:t>
            </w:r>
            <w:r w:rsidR="00961CEA">
              <w:rPr>
                <w:rFonts w:ascii="Times New Roman" w:hAnsi="Times New Roman" w:cs="Times New Roman"/>
              </w:rPr>
              <w:t>otrafi zachować się w sytuacji zagrożenia i udzielić pierwszej pomocy potrzebującym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1911BF" w:rsidRPr="001911BF" w:rsidTr="00770D45">
        <w:tc>
          <w:tcPr>
            <w:tcW w:w="957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1BF" w:rsidRPr="001911BF" w:rsidRDefault="001911BF" w:rsidP="00961CEA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</w:rPr>
            </w:pPr>
            <w:r w:rsidRPr="001911BF">
              <w:rPr>
                <w:rFonts w:ascii="Times New Roman" w:hAnsi="Times New Roman" w:cs="Times New Roman"/>
                <w:b/>
                <w:bCs/>
              </w:rPr>
              <w:t>KOMPETENCJE SPOŁECZNE</w:t>
            </w:r>
          </w:p>
        </w:tc>
      </w:tr>
      <w:tr w:rsidR="001911BF" w:rsidRPr="001911BF" w:rsidTr="00961CEA"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1BF" w:rsidRPr="001911BF" w:rsidRDefault="001911BF" w:rsidP="00FC535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11BF">
              <w:rPr>
                <w:rFonts w:ascii="Times New Roman" w:hAnsi="Times New Roman" w:cs="Times New Roman"/>
              </w:rPr>
              <w:t>SP_K01</w:t>
            </w:r>
          </w:p>
          <w:p w:rsidR="001911BF" w:rsidRPr="001911BF" w:rsidRDefault="001911BF" w:rsidP="00FC535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1BF" w:rsidRPr="001911BF" w:rsidRDefault="001911BF" w:rsidP="00770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911BF">
              <w:rPr>
                <w:rFonts w:ascii="Times New Roman" w:hAnsi="Times New Roman" w:cs="Times New Roman"/>
              </w:rPr>
              <w:t>ma świadomość poziomu swojej wiedzy i umiejętności, rozumie potrzebę ciągłego rozwoju zawodowego i osobistego</w:t>
            </w:r>
            <w:r w:rsidR="000927CA">
              <w:rPr>
                <w:rFonts w:ascii="Times New Roman" w:hAnsi="Times New Roman" w:cs="Times New Roman"/>
              </w:rPr>
              <w:t>;</w:t>
            </w:r>
          </w:p>
        </w:tc>
      </w:tr>
      <w:tr w:rsidR="001911BF" w:rsidRPr="001911BF" w:rsidTr="00961CEA"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1BF" w:rsidRPr="001911BF" w:rsidRDefault="001911BF" w:rsidP="00FC535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11BF">
              <w:rPr>
                <w:rFonts w:ascii="Times New Roman" w:hAnsi="Times New Roman" w:cs="Times New Roman"/>
              </w:rPr>
              <w:t>SP_K02</w:t>
            </w:r>
          </w:p>
          <w:p w:rsidR="001911BF" w:rsidRPr="001911BF" w:rsidRDefault="001911BF" w:rsidP="00FC535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1BF" w:rsidRPr="001911BF" w:rsidRDefault="001911BF" w:rsidP="00770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911BF">
              <w:rPr>
                <w:rFonts w:ascii="Times New Roman" w:hAnsi="Times New Roman" w:cs="Times New Roman"/>
              </w:rPr>
              <w:t>potrafi pracować w zespole; potrafi podejmować różnorodne zadania oraz przyjąć rolę lidera</w:t>
            </w:r>
            <w:r w:rsidR="000927CA">
              <w:rPr>
                <w:rFonts w:ascii="Times New Roman" w:hAnsi="Times New Roman" w:cs="Times New Roman"/>
              </w:rPr>
              <w:t>;</w:t>
            </w:r>
            <w:r w:rsidRPr="001911BF">
              <w:rPr>
                <w:rFonts w:ascii="Times New Roman" w:hAnsi="Times New Roman" w:cs="Times New Roman"/>
              </w:rPr>
              <w:t xml:space="preserve">  </w:t>
            </w:r>
          </w:p>
        </w:tc>
      </w:tr>
      <w:tr w:rsidR="001911BF" w:rsidRPr="001911BF" w:rsidTr="00961CEA"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1BF" w:rsidRPr="001911BF" w:rsidRDefault="001911BF" w:rsidP="00FC535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11BF">
              <w:rPr>
                <w:rFonts w:ascii="Times New Roman" w:hAnsi="Times New Roman" w:cs="Times New Roman"/>
              </w:rPr>
              <w:t>SP_K03</w:t>
            </w:r>
          </w:p>
          <w:p w:rsidR="001911BF" w:rsidRPr="001911BF" w:rsidRDefault="001911BF" w:rsidP="00FC535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1BF" w:rsidRPr="001911BF" w:rsidRDefault="001911BF" w:rsidP="00770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911BF">
              <w:rPr>
                <w:rFonts w:ascii="Times New Roman" w:hAnsi="Times New Roman" w:cs="Times New Roman"/>
              </w:rPr>
              <w:t>ma przekonanie o sensie, wartości i potrzebie podejmowania działań pedagogicznych w środowisku społecznym; jest gotowy do podejmowania wyzwań zawodowych; wykazuje aktywność, podejmuje trud i odznacza się wytrwałością w realizacji indywidualnych i zespołowych działań profesjonalnych w zakresie pedagogiki</w:t>
            </w:r>
            <w:r w:rsidR="000255E6">
              <w:rPr>
                <w:rFonts w:ascii="Times New Roman" w:hAnsi="Times New Roman" w:cs="Times New Roman"/>
              </w:rPr>
              <w:t>;</w:t>
            </w:r>
          </w:p>
        </w:tc>
      </w:tr>
      <w:tr w:rsidR="001911BF" w:rsidRPr="001911BF" w:rsidTr="00961CEA"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1BF" w:rsidRPr="001911BF" w:rsidRDefault="001911BF" w:rsidP="00FC535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11BF">
              <w:rPr>
                <w:rFonts w:ascii="Times New Roman" w:hAnsi="Times New Roman" w:cs="Times New Roman"/>
              </w:rPr>
              <w:t>SP_K04</w:t>
            </w:r>
          </w:p>
          <w:p w:rsidR="001911BF" w:rsidRPr="001911BF" w:rsidRDefault="001911BF" w:rsidP="00FC535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1BF" w:rsidRPr="001911BF" w:rsidRDefault="001911BF" w:rsidP="000255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911BF">
              <w:rPr>
                <w:rFonts w:ascii="Times New Roman" w:hAnsi="Times New Roman" w:cs="Times New Roman"/>
              </w:rPr>
              <w:t>ma świadomość konieczności prowadzenia zindywidualiz</w:t>
            </w:r>
            <w:r w:rsidR="000255E6">
              <w:rPr>
                <w:rFonts w:ascii="Times New Roman" w:hAnsi="Times New Roman" w:cs="Times New Roman"/>
              </w:rPr>
              <w:t xml:space="preserve">owanych działań pedagogicznych </w:t>
            </w:r>
            <w:r w:rsidRPr="001911BF">
              <w:rPr>
                <w:rFonts w:ascii="Times New Roman" w:hAnsi="Times New Roman" w:cs="Times New Roman"/>
              </w:rPr>
              <w:t xml:space="preserve">w stosunku do </w:t>
            </w:r>
            <w:r w:rsidR="000255E6">
              <w:rPr>
                <w:rFonts w:ascii="Times New Roman" w:hAnsi="Times New Roman" w:cs="Times New Roman"/>
              </w:rPr>
              <w:t>seniorów;</w:t>
            </w:r>
          </w:p>
        </w:tc>
      </w:tr>
      <w:tr w:rsidR="001911BF" w:rsidRPr="001911BF" w:rsidTr="00961CEA"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1BF" w:rsidRPr="001911BF" w:rsidRDefault="001911BF" w:rsidP="00FC535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11BF">
              <w:rPr>
                <w:rFonts w:ascii="Times New Roman" w:hAnsi="Times New Roman" w:cs="Times New Roman"/>
              </w:rPr>
              <w:t>SP_K05</w:t>
            </w:r>
          </w:p>
          <w:p w:rsidR="001911BF" w:rsidRPr="001911BF" w:rsidRDefault="001911BF" w:rsidP="00FC535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1BF" w:rsidRPr="001911BF" w:rsidRDefault="001911BF" w:rsidP="00EE1B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911BF">
              <w:rPr>
                <w:rFonts w:ascii="Times New Roman" w:hAnsi="Times New Roman" w:cs="Times New Roman"/>
              </w:rPr>
              <w:t>potrafi odpowiednio określić priorytety służące realizacji</w:t>
            </w:r>
            <w:r w:rsidR="00EE1BA2">
              <w:rPr>
                <w:rFonts w:ascii="Times New Roman" w:hAnsi="Times New Roman" w:cs="Times New Roman"/>
              </w:rPr>
              <w:t xml:space="preserve"> </w:t>
            </w:r>
            <w:r w:rsidRPr="001911BF">
              <w:rPr>
                <w:rFonts w:ascii="Times New Roman" w:hAnsi="Times New Roman" w:cs="Times New Roman"/>
              </w:rPr>
              <w:t>określonego przez siebie lub innych zadania w wybranej sferze</w:t>
            </w:r>
            <w:r w:rsidR="00EE1BA2">
              <w:rPr>
                <w:rFonts w:ascii="Times New Roman" w:hAnsi="Times New Roman" w:cs="Times New Roman"/>
              </w:rPr>
              <w:t xml:space="preserve"> </w:t>
            </w:r>
            <w:r w:rsidRPr="001911BF">
              <w:rPr>
                <w:rFonts w:ascii="Times New Roman" w:hAnsi="Times New Roman" w:cs="Times New Roman"/>
              </w:rPr>
              <w:t>działalności zawodowej</w:t>
            </w:r>
            <w:r w:rsidR="000255E6">
              <w:rPr>
                <w:rFonts w:ascii="Times New Roman" w:hAnsi="Times New Roman" w:cs="Times New Roman"/>
              </w:rPr>
              <w:t>;</w:t>
            </w:r>
          </w:p>
        </w:tc>
      </w:tr>
      <w:tr w:rsidR="001911BF" w:rsidRPr="001911BF" w:rsidTr="00961CEA"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1BF" w:rsidRPr="001911BF" w:rsidRDefault="001911BF" w:rsidP="00FC535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11BF">
              <w:rPr>
                <w:rFonts w:ascii="Times New Roman" w:hAnsi="Times New Roman" w:cs="Times New Roman"/>
              </w:rPr>
              <w:t>SP_K06</w:t>
            </w:r>
          </w:p>
        </w:tc>
        <w:tc>
          <w:tcPr>
            <w:tcW w:w="8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1BF" w:rsidRPr="001911BF" w:rsidRDefault="001911BF" w:rsidP="000255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911BF">
              <w:rPr>
                <w:rFonts w:ascii="Times New Roman" w:hAnsi="Times New Roman" w:cs="Times New Roman"/>
              </w:rPr>
              <w:t xml:space="preserve">odpowiedzialnie przygotowuje się do swojej pracy, projektuje i </w:t>
            </w:r>
            <w:r w:rsidR="00813D1D">
              <w:rPr>
                <w:rFonts w:ascii="Times New Roman" w:hAnsi="Times New Roman" w:cs="Times New Roman"/>
              </w:rPr>
              <w:t>wykonuje działania pedagogiczne przestrzegając przy tym zasady i normy etyczne;</w:t>
            </w:r>
          </w:p>
        </w:tc>
      </w:tr>
      <w:tr w:rsidR="001911BF" w:rsidRPr="001911BF" w:rsidTr="00961CEA"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1BF" w:rsidRPr="001911BF" w:rsidRDefault="001911BF" w:rsidP="00FC535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11BF">
              <w:rPr>
                <w:rFonts w:ascii="Times New Roman" w:hAnsi="Times New Roman" w:cs="Times New Roman"/>
              </w:rPr>
              <w:t>SP_K07</w:t>
            </w:r>
          </w:p>
        </w:tc>
        <w:tc>
          <w:tcPr>
            <w:tcW w:w="8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1BF" w:rsidRPr="001911BF" w:rsidRDefault="001911BF" w:rsidP="00770D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11BF">
              <w:rPr>
                <w:rFonts w:ascii="Times New Roman" w:hAnsi="Times New Roman" w:cs="Times New Roman"/>
              </w:rPr>
              <w:t>rozwija swoje kompetencje komunikacyjne</w:t>
            </w:r>
            <w:r w:rsidR="000255E6">
              <w:rPr>
                <w:rFonts w:ascii="Times New Roman" w:hAnsi="Times New Roman" w:cs="Times New Roman"/>
              </w:rPr>
              <w:t>.</w:t>
            </w:r>
          </w:p>
        </w:tc>
      </w:tr>
      <w:bookmarkEnd w:id="0"/>
    </w:tbl>
    <w:p w:rsidR="001C3F1A" w:rsidRDefault="001C3F1A" w:rsidP="001911BF"/>
    <w:sectPr w:rsidR="001C3F1A" w:rsidSect="00EA518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defaultTabStop w:val="708"/>
  <w:hyphenationZone w:val="425"/>
  <w:characterSpacingControl w:val="doNotCompress"/>
  <w:doNotValidateAgainstSchema/>
  <w:doNotDemarcateInvalidXml/>
  <w:compat/>
  <w:rsids>
    <w:rsidRoot w:val="0041033B"/>
    <w:rsid w:val="000255E6"/>
    <w:rsid w:val="000927CA"/>
    <w:rsid w:val="001151F9"/>
    <w:rsid w:val="00164C4C"/>
    <w:rsid w:val="00170E89"/>
    <w:rsid w:val="001911BF"/>
    <w:rsid w:val="001C3F1A"/>
    <w:rsid w:val="003B5163"/>
    <w:rsid w:val="0041033B"/>
    <w:rsid w:val="00443150"/>
    <w:rsid w:val="004974AC"/>
    <w:rsid w:val="004B3253"/>
    <w:rsid w:val="004E639C"/>
    <w:rsid w:val="0059772C"/>
    <w:rsid w:val="006101C1"/>
    <w:rsid w:val="00674795"/>
    <w:rsid w:val="007201FD"/>
    <w:rsid w:val="007A7B0F"/>
    <w:rsid w:val="00813D1D"/>
    <w:rsid w:val="008F0713"/>
    <w:rsid w:val="0093452C"/>
    <w:rsid w:val="009544A2"/>
    <w:rsid w:val="00961CEA"/>
    <w:rsid w:val="00A555B3"/>
    <w:rsid w:val="00AB2704"/>
    <w:rsid w:val="00AD14E8"/>
    <w:rsid w:val="00AF5243"/>
    <w:rsid w:val="00B237A2"/>
    <w:rsid w:val="00BC5D31"/>
    <w:rsid w:val="00C11DEF"/>
    <w:rsid w:val="00D655E0"/>
    <w:rsid w:val="00D77611"/>
    <w:rsid w:val="00DE04FB"/>
    <w:rsid w:val="00EA5186"/>
    <w:rsid w:val="00EE049D"/>
    <w:rsid w:val="00EE1BA2"/>
    <w:rsid w:val="00F25D1F"/>
    <w:rsid w:val="00F760F5"/>
    <w:rsid w:val="00FC535A"/>
    <w:rsid w:val="00FE05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A5186"/>
    <w:pPr>
      <w:spacing w:after="200" w:line="276" w:lineRule="auto"/>
    </w:pPr>
    <w:rPr>
      <w:rFonts w:cs="Calibri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41033B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759</Words>
  <Characters>4555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xxx</dc:creator>
  <cp:lastModifiedBy>PWSZ</cp:lastModifiedBy>
  <cp:revision>2</cp:revision>
  <cp:lastPrinted>2013-02-13T13:57:00Z</cp:lastPrinted>
  <dcterms:created xsi:type="dcterms:W3CDTF">2019-03-25T15:04:00Z</dcterms:created>
  <dcterms:modified xsi:type="dcterms:W3CDTF">2019-03-25T15:04:00Z</dcterms:modified>
</cp:coreProperties>
</file>